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22"/>
        </w:pBdr>
        <w:rPr>
          <w:rFonts w:ascii="Times New Roman" w:hAnsi="Times New Roman" w:eastAsia="宋体"/>
          <w:sz w:val="16"/>
          <w:lang w:eastAsia="zh-TW"/>
        </w:rPr>
      </w:pPr>
      <w:r>
        <w:rPr>
          <w:rFonts w:eastAsia="宋体"/>
          <w:sz w:val="24"/>
          <w:lang w:val="en-MY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-258445</wp:posOffset>
                </wp:positionV>
                <wp:extent cx="4960620" cy="654685"/>
                <wp:effectExtent l="0" t="0" r="0" b="0"/>
                <wp:wrapNone/>
                <wp:docPr id="4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753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ind w:left="-90" w:right="-6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  <w:lang w:eastAsia="zh-CN"/>
                              </w:rPr>
                              <w:t>马来西亚浸信会神学院</w:t>
                            </w:r>
                          </w:p>
                          <w:p>
                            <w:pPr>
                              <w:ind w:left="-90" w:right="-66"/>
                              <w:jc w:val="center"/>
                              <w:rPr>
                                <w:rFonts w:ascii="Arial Narrow" w:hAnsi="Arial Narrow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Arial Narrow" w:hAnsi="Arial Narrow" w:eastAsia="宋体"/>
                                <w:sz w:val="18"/>
                                <w:szCs w:val="18"/>
                                <w:lang w:eastAsia="zh-CN"/>
                              </w:rPr>
                              <w:t>40 A-D, Mukim 17, Batu Ferringhi, 11100 Penang, Malaysia</w:t>
                            </w:r>
                          </w:p>
                          <w:p>
                            <w:pPr>
                              <w:ind w:left="-90" w:right="-66"/>
                              <w:jc w:val="center"/>
                              <w:rPr>
                                <w:rFonts w:ascii="Arial Narrow" w:hAnsi="Arial Narrow" w:eastAsia="宋体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Arial Narrow" w:hAnsi="Arial Narrow" w:eastAsia="宋体"/>
                                <w:sz w:val="18"/>
                                <w:szCs w:val="18"/>
                                <w:lang w:eastAsia="zh-CN"/>
                              </w:rPr>
                              <w:t>电话：+604-8811245 / 传真：+604-8811995</w:t>
                            </w:r>
                            <w:r>
                              <w:rPr>
                                <w:rFonts w:ascii="Arial Narrow" w:hAnsi="Arial Narrow" w:eastAsia="宋体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eastAsia="宋体"/>
                                <w:sz w:val="18"/>
                                <w:szCs w:val="18"/>
                                <w:lang w:eastAsia="zh-CN"/>
                              </w:rPr>
                              <w:t>电邮：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"mailto:info.mbts@gmail.com"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20"/>
                                <w:rFonts w:ascii="Arial Narrow" w:hAnsi="Arial Narrow" w:eastAsia="宋体"/>
                                <w:color w:val="auto"/>
                                <w:sz w:val="18"/>
                                <w:szCs w:val="18"/>
                                <w:lang w:eastAsia="zh-CN"/>
                              </w:rPr>
                              <w:t>info.mbts@gmail.com</w:t>
                            </w:r>
                            <w:r>
                              <w:rPr>
                                <w:rStyle w:val="20"/>
                                <w:rFonts w:ascii="Arial Narrow" w:hAnsi="Arial Narrow" w:eastAsia="宋体"/>
                                <w:color w:val="auto"/>
                                <w:sz w:val="18"/>
                                <w:szCs w:val="18"/>
                                <w:lang w:eastAsia="zh-CN"/>
                              </w:rPr>
                              <w:fldChar w:fldCharType="end"/>
                            </w:r>
                            <w:r>
                              <w:rPr>
                                <w:rStyle w:val="20"/>
                                <w:rFonts w:ascii="Arial Narrow" w:hAnsi="Arial Narrow" w:eastAsia="宋体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Style w:val="20"/>
                                <w:rFonts w:ascii="Arial Narrow" w:hAnsi="Arial Narrow" w:eastAsia="宋体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网址：www.mbts.org.my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58.5pt;margin-top:-20.35pt;height:51.55pt;width:390.6pt;z-index:251669504;mso-width-relative:page;mso-height-relative:page;" filled="f" stroked="f" coordsize="21600,21600" o:gfxdata="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/enFdcAAAAKAQAADwAAAAAAAAABACAAAAAiAAAAZHJzL2Rvd25yZXYueG1sUEsBAhQAFAAAAAgA&#10;h07iQAg6svntAQAAxw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ind w:left="-90" w:right="-6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  <w:lang w:eastAsia="zh-CN"/>
                        </w:rPr>
                        <w:t>马来西亚浸信会神学院</w:t>
                      </w:r>
                    </w:p>
                    <w:p>
                      <w:pPr>
                        <w:ind w:left="-90" w:right="-66"/>
                        <w:jc w:val="center"/>
                        <w:rPr>
                          <w:rFonts w:ascii="Arial Narrow" w:hAnsi="Arial Narrow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Arial Narrow" w:hAnsi="Arial Narrow" w:eastAsia="宋体"/>
                          <w:sz w:val="18"/>
                          <w:szCs w:val="18"/>
                          <w:lang w:eastAsia="zh-CN"/>
                        </w:rPr>
                        <w:t>40 A-D, Mukim 17, Batu Ferringhi, 11100 Penang, Malaysia</w:t>
                      </w:r>
                    </w:p>
                    <w:p>
                      <w:pPr>
                        <w:ind w:left="-90" w:right="-66"/>
                        <w:jc w:val="center"/>
                        <w:rPr>
                          <w:rFonts w:ascii="Arial Narrow" w:hAnsi="Arial Narrow" w:eastAsia="宋体"/>
                          <w:b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Arial Narrow" w:hAnsi="Arial Narrow" w:eastAsia="宋体"/>
                          <w:sz w:val="18"/>
                          <w:szCs w:val="18"/>
                          <w:lang w:eastAsia="zh-CN"/>
                        </w:rPr>
                        <w:t>电话：+604-8811245 / 传真：+604-8811995</w:t>
                      </w:r>
                      <w:r>
                        <w:rPr>
                          <w:rFonts w:ascii="Arial Narrow" w:hAnsi="Arial Narrow" w:eastAsia="宋体"/>
                          <w:sz w:val="18"/>
                          <w:szCs w:val="18"/>
                          <w:lang w:eastAsia="zh-CN"/>
                        </w:rPr>
                        <w:tab/>
                      </w:r>
                      <w:r>
                        <w:rPr>
                          <w:rFonts w:ascii="Arial Narrow" w:hAnsi="Arial Narrow" w:eastAsia="宋体"/>
                          <w:sz w:val="18"/>
                          <w:szCs w:val="18"/>
                          <w:lang w:eastAsia="zh-CN"/>
                        </w:rPr>
                        <w:t>电邮：</w:t>
                      </w:r>
                      <w:r>
                        <w:fldChar w:fldCharType="begin"/>
                      </w:r>
                      <w:r>
                        <w:instrText xml:space="preserve"> HYPERLINK "mailto:info.mbts@gmail.com" </w:instrText>
                      </w:r>
                      <w:r>
                        <w:fldChar w:fldCharType="separate"/>
                      </w:r>
                      <w:r>
                        <w:rPr>
                          <w:rStyle w:val="20"/>
                          <w:rFonts w:ascii="Arial Narrow" w:hAnsi="Arial Narrow" w:eastAsia="宋体"/>
                          <w:color w:val="auto"/>
                          <w:sz w:val="18"/>
                          <w:szCs w:val="18"/>
                          <w:lang w:eastAsia="zh-CN"/>
                        </w:rPr>
                        <w:t>info.mbts@gmail.com</w:t>
                      </w:r>
                      <w:r>
                        <w:rPr>
                          <w:rStyle w:val="20"/>
                          <w:rFonts w:ascii="Arial Narrow" w:hAnsi="Arial Narrow" w:eastAsia="宋体"/>
                          <w:color w:val="auto"/>
                          <w:sz w:val="18"/>
                          <w:szCs w:val="18"/>
                          <w:lang w:eastAsia="zh-CN"/>
                        </w:rPr>
                        <w:fldChar w:fldCharType="end"/>
                      </w:r>
                      <w:r>
                        <w:rPr>
                          <w:rStyle w:val="20"/>
                          <w:rFonts w:ascii="Arial Narrow" w:hAnsi="Arial Narrow" w:eastAsia="宋体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ab/>
                      </w:r>
                      <w:r>
                        <w:rPr>
                          <w:rStyle w:val="20"/>
                          <w:rFonts w:ascii="Arial Narrow" w:hAnsi="Arial Narrow" w:eastAsia="宋体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网址：www.mbts.org.my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/>
          <w:sz w:val="20"/>
          <w:lang w:val="en-MY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-191770</wp:posOffset>
            </wp:positionV>
            <wp:extent cx="539750" cy="539750"/>
            <wp:effectExtent l="0" t="0" r="0" b="0"/>
            <wp:wrapNone/>
            <wp:docPr id="8" name="Picture 8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B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/>
          <w:b/>
          <w:bCs/>
          <w:sz w:val="16"/>
          <w:szCs w:val="16"/>
          <w:lang w:eastAsia="zh-CN"/>
        </w:rPr>
      </w:pPr>
    </w:p>
    <w:p>
      <w:pPr>
        <w:spacing w:after="120"/>
        <w:jc w:val="center"/>
        <w:rPr>
          <w:rFonts w:ascii="Calibri" w:hAnsi="Calibri"/>
          <w:b/>
          <w:bCs/>
          <w:sz w:val="24"/>
          <w:szCs w:val="24"/>
          <w:lang w:eastAsia="zh-TW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入学申请程序</w:t>
      </w:r>
    </w:p>
    <w:p>
      <w:pPr>
        <w:pStyle w:val="30"/>
        <w:numPr>
          <w:ilvl w:val="0"/>
          <w:numId w:val="1"/>
        </w:numPr>
        <w:ind w:left="360"/>
        <w:rPr>
          <w:rFonts w:ascii="Times New Roman" w:hAnsi="Times New Roman" w:eastAsia="宋体"/>
          <w:b/>
          <w:sz w:val="20"/>
          <w:lang w:eastAsia="zh-TW"/>
        </w:rPr>
      </w:pPr>
      <w:r>
        <w:rPr>
          <w:rFonts w:ascii="Times New Roman" w:hAnsi="Times New Roman" w:eastAsia="宋体"/>
          <w:b/>
          <w:sz w:val="20"/>
          <w:lang w:eastAsia="zh-CN"/>
        </w:rPr>
        <w:t>学科类别</w:t>
      </w:r>
    </w:p>
    <w:p>
      <w:pPr>
        <w:ind w:left="360"/>
        <w:rPr>
          <w:rFonts w:ascii="Times New Roman" w:hAnsi="Times New Roman" w:eastAsia="宋体"/>
          <w:i/>
          <w:sz w:val="20"/>
          <w:lang w:eastAsia="zh-CN"/>
        </w:rPr>
      </w:pPr>
      <w:r>
        <w:rPr>
          <w:rFonts w:ascii="Times New Roman" w:hAnsi="Times New Roman" w:eastAsia="宋体"/>
          <w:i/>
          <w:sz w:val="20"/>
          <w:lang w:eastAsia="zh-CN"/>
        </w:rPr>
        <w:t>I. 传道专职学科（神学）</w:t>
      </w:r>
    </w:p>
    <w:p>
      <w:pPr>
        <w:spacing w:after="120"/>
        <w:ind w:left="360"/>
        <w:rPr>
          <w:rFonts w:ascii="Times New Roman" w:hAnsi="Times New Roman" w:eastAsia="宋体"/>
          <w:sz w:val="20"/>
          <w:lang w:eastAsia="zh-CN"/>
        </w:rPr>
      </w:pPr>
      <w:r>
        <w:rPr>
          <w:rFonts w:ascii="Times New Roman" w:hAnsi="Times New Roman" w:eastAsia="宋体"/>
          <w:sz w:val="20"/>
          <w:lang w:eastAsia="zh-CN"/>
        </w:rPr>
        <w:t>供</w:t>
      </w:r>
      <w:r>
        <w:rPr>
          <w:rFonts w:hint="eastAsia" w:ascii="Times New Roman" w:hAnsi="Times New Roman" w:eastAsia="宋体"/>
          <w:sz w:val="20"/>
          <w:lang w:eastAsia="zh-CN"/>
        </w:rPr>
        <w:t>已经或将参与</w:t>
      </w:r>
      <w:r>
        <w:rPr>
          <w:rFonts w:ascii="Times New Roman" w:hAnsi="Times New Roman" w:eastAsia="宋体"/>
          <w:sz w:val="20"/>
          <w:lang w:eastAsia="zh-CN"/>
        </w:rPr>
        <w:t>全职事奉者修读。</w:t>
      </w:r>
    </w:p>
    <w:p>
      <w:pPr>
        <w:ind w:left="360"/>
        <w:rPr>
          <w:rFonts w:ascii="Times New Roman" w:hAnsi="Times New Roman" w:eastAsia="宋体"/>
          <w:i/>
          <w:sz w:val="20"/>
          <w:lang w:eastAsia="zh-CN"/>
        </w:rPr>
      </w:pPr>
      <w:r>
        <w:rPr>
          <w:rFonts w:ascii="Times New Roman" w:hAnsi="Times New Roman" w:eastAsia="宋体"/>
          <w:i/>
          <w:sz w:val="20"/>
          <w:lang w:eastAsia="zh-CN"/>
        </w:rPr>
        <w:t>II. 基督教研究学科</w:t>
      </w:r>
    </w:p>
    <w:p>
      <w:pPr>
        <w:ind w:left="360"/>
        <w:rPr>
          <w:rFonts w:ascii="Times New Roman" w:hAnsi="Times New Roman" w:eastAsia="宋体"/>
          <w:sz w:val="20"/>
          <w:lang w:eastAsia="zh-CN"/>
        </w:rPr>
      </w:pPr>
      <w:r>
        <w:rPr>
          <w:rFonts w:ascii="Times New Roman" w:hAnsi="Times New Roman" w:eastAsia="宋体"/>
          <w:sz w:val="20"/>
          <w:lang w:eastAsia="zh-CN"/>
        </w:rPr>
        <w:t>供一般信徒（尚未清楚是否从事全时间事奉者）修读。有志者可按其学历修读文凭科，大专文凭科或硕士科。</w:t>
      </w:r>
    </w:p>
    <w:p>
      <w:pPr>
        <w:rPr>
          <w:rFonts w:ascii="Times New Roman" w:hAnsi="Times New Roman" w:eastAsia="宋体"/>
          <w:sz w:val="20"/>
          <w:lang w:eastAsia="zh-CN"/>
        </w:rPr>
      </w:pPr>
    </w:p>
    <w:p>
      <w:pPr>
        <w:ind w:left="360"/>
        <w:jc w:val="both"/>
        <w:rPr>
          <w:rFonts w:ascii="Times New Roman" w:hAnsi="Times New Roman" w:eastAsia="宋体"/>
          <w:i/>
          <w:sz w:val="20"/>
          <w:lang w:eastAsia="zh-CN"/>
        </w:rPr>
      </w:pPr>
      <w:r>
        <w:rPr>
          <w:rFonts w:ascii="Times New Roman" w:hAnsi="Times New Roman" w:eastAsia="宋体"/>
          <w:i/>
          <w:sz w:val="20"/>
          <w:lang w:eastAsia="zh-CN"/>
        </w:rPr>
        <w:t>III. 晋升神学课程（CTE）</w:t>
      </w:r>
    </w:p>
    <w:p>
      <w:pPr>
        <w:ind w:left="360"/>
        <w:rPr>
          <w:rFonts w:ascii="Times New Roman" w:hAnsi="Times New Roman" w:eastAsia="宋体"/>
          <w:b/>
          <w:sz w:val="20"/>
          <w:lang w:eastAsia="zh-CN"/>
        </w:rPr>
      </w:pPr>
      <w:r>
        <w:rPr>
          <w:rFonts w:ascii="Times New Roman" w:hAnsi="Times New Roman" w:eastAsia="宋体"/>
          <w:sz w:val="20"/>
          <w:lang w:eastAsia="zh-CN"/>
        </w:rPr>
        <w:t>供已有神学文凭或有多年从事基督教工作者修读。</w:t>
      </w:r>
    </w:p>
    <w:p>
      <w:pPr>
        <w:rPr>
          <w:rFonts w:ascii="Times New Roman" w:hAnsi="Times New Roman" w:eastAsia="宋体"/>
          <w:b/>
          <w:sz w:val="20"/>
          <w:lang w:eastAsia="zh-CN"/>
        </w:rPr>
      </w:pPr>
    </w:p>
    <w:p>
      <w:pPr>
        <w:pStyle w:val="30"/>
        <w:numPr>
          <w:ilvl w:val="0"/>
          <w:numId w:val="1"/>
        </w:numPr>
        <w:ind w:left="360"/>
        <w:rPr>
          <w:rFonts w:ascii="Times New Roman" w:hAnsi="Times New Roman" w:eastAsia="宋体"/>
          <w:b/>
          <w:sz w:val="20"/>
          <w:lang w:eastAsia="zh-TW"/>
        </w:rPr>
      </w:pPr>
      <w:r>
        <w:rPr>
          <w:rFonts w:ascii="Times New Roman" w:hAnsi="Times New Roman" w:eastAsia="宋体"/>
          <w:b/>
          <w:bCs/>
          <w:sz w:val="20"/>
          <w:lang w:eastAsia="zh-CN"/>
        </w:rPr>
        <w:t>申请程序</w:t>
      </w:r>
    </w:p>
    <w:p>
      <w:pPr>
        <w:ind w:left="360"/>
        <w:jc w:val="both"/>
        <w:rPr>
          <w:rFonts w:ascii="Times New Roman" w:hAnsi="Times New Roman" w:eastAsia="宋体"/>
          <w:sz w:val="20"/>
          <w:lang w:eastAsia="zh-CN"/>
        </w:rPr>
      </w:pPr>
      <w:r>
        <w:rPr>
          <w:rFonts w:hint="eastAsia" w:ascii="Times New Roman" w:hAnsi="Times New Roman" w:eastAsia="宋体"/>
          <w:sz w:val="20"/>
          <w:lang w:eastAsia="zh-CN"/>
        </w:rPr>
        <w:t>把所有文件邮寄或电邮（registraroffice.</w:t>
      </w:r>
      <w:r>
        <w:rPr>
          <w:rFonts w:ascii="Times New Roman" w:hAnsi="Times New Roman" w:eastAsia="宋体"/>
          <w:sz w:val="20"/>
          <w:lang w:eastAsia="zh-CN"/>
        </w:rPr>
        <w:t>mbts@gmail.com</w:t>
      </w:r>
      <w:r>
        <w:rPr>
          <w:rFonts w:hint="eastAsia" w:ascii="Times New Roman" w:hAnsi="Times New Roman" w:eastAsia="宋体"/>
          <w:sz w:val="20"/>
          <w:lang w:eastAsia="zh-CN"/>
        </w:rPr>
        <w:t>）给注册部主任。</w:t>
      </w:r>
      <w:r>
        <w:rPr>
          <w:rFonts w:ascii="Times New Roman" w:hAnsi="Times New Roman" w:eastAsia="宋体"/>
          <w:sz w:val="20"/>
          <w:lang w:eastAsia="zh-CN"/>
        </w:rPr>
        <w:t>每学年于正月开课。</w:t>
      </w:r>
      <w:r>
        <w:rPr>
          <w:rFonts w:hint="eastAsia" w:ascii="Times New Roman" w:hAnsi="Times New Roman" w:eastAsia="宋体"/>
          <w:sz w:val="20"/>
          <w:lang w:eastAsia="zh-CN"/>
        </w:rPr>
        <w:t>审核时间约</w:t>
      </w:r>
      <w:r>
        <w:rPr>
          <w:rFonts w:ascii="Times New Roman" w:hAnsi="Times New Roman" w:eastAsia="宋体"/>
          <w:sz w:val="20"/>
          <w:lang w:eastAsia="zh-CN"/>
        </w:rPr>
        <w:t>三个月</w:t>
      </w:r>
      <w:r>
        <w:rPr>
          <w:rFonts w:hint="eastAsia" w:ascii="Times New Roman" w:hAnsi="Times New Roman" w:eastAsia="宋体"/>
          <w:sz w:val="20"/>
          <w:lang w:eastAsia="zh-CN"/>
        </w:rPr>
        <w:t>（非大马申请者可能需六个月）</w:t>
      </w:r>
      <w:r>
        <w:rPr>
          <w:rFonts w:ascii="Times New Roman" w:hAnsi="Times New Roman" w:eastAsia="宋体"/>
          <w:sz w:val="20"/>
          <w:lang w:eastAsia="zh-CN"/>
        </w:rPr>
        <w:t>。</w:t>
      </w:r>
      <w:r>
        <w:rPr>
          <w:rFonts w:hint="eastAsia" w:ascii="Times New Roman" w:hAnsi="Times New Roman" w:eastAsia="宋体"/>
          <w:sz w:val="20"/>
          <w:lang w:eastAsia="zh-CN"/>
        </w:rPr>
        <w:t>若所呈交之表格和文件不完整，申请将不被审核。</w:t>
      </w:r>
    </w:p>
    <w:p>
      <w:pPr>
        <w:pStyle w:val="30"/>
        <w:numPr>
          <w:ilvl w:val="1"/>
          <w:numId w:val="1"/>
        </w:numPr>
        <w:ind w:left="720"/>
        <w:jc w:val="both"/>
        <w:rPr>
          <w:rFonts w:ascii="Times New Roman" w:hAnsi="Times New Roman" w:eastAsia="宋体"/>
          <w:sz w:val="20"/>
          <w:lang w:eastAsia="zh-TW"/>
        </w:rPr>
      </w:pPr>
      <w:r>
        <w:rPr>
          <w:rFonts w:ascii="Times New Roman" w:hAnsi="Times New Roman" w:eastAsia="宋体"/>
          <w:sz w:val="20"/>
          <w:lang w:eastAsia="zh-CN"/>
        </w:rPr>
        <w:t>填妥</w:t>
      </w:r>
      <w:r>
        <w:rPr>
          <w:rFonts w:hint="eastAsia" w:ascii="Times New Roman" w:hAnsi="Times New Roman" w:eastAsia="宋体"/>
          <w:sz w:val="20"/>
          <w:lang w:eastAsia="zh-CN"/>
        </w:rPr>
        <w:t>入学</w:t>
      </w:r>
      <w:r>
        <w:rPr>
          <w:rFonts w:ascii="Times New Roman" w:hAnsi="Times New Roman" w:eastAsia="宋体"/>
          <w:sz w:val="20"/>
          <w:lang w:eastAsia="zh-CN"/>
        </w:rPr>
        <w:t>申请表格</w:t>
      </w:r>
      <w:r>
        <w:rPr>
          <w:rFonts w:hint="eastAsia" w:ascii="Times New Roman" w:hAnsi="Times New Roman" w:eastAsia="宋体"/>
          <w:sz w:val="20"/>
          <w:lang w:eastAsia="zh-CN"/>
        </w:rPr>
        <w:t>。</w:t>
      </w:r>
    </w:p>
    <w:p>
      <w:pPr>
        <w:pStyle w:val="30"/>
        <w:numPr>
          <w:ilvl w:val="1"/>
          <w:numId w:val="1"/>
        </w:numPr>
        <w:ind w:left="720"/>
        <w:jc w:val="both"/>
        <w:rPr>
          <w:rFonts w:ascii="Times New Roman" w:hAnsi="Times New Roman" w:eastAsia="宋体"/>
          <w:sz w:val="20"/>
          <w:lang w:eastAsia="zh-CN"/>
        </w:rPr>
      </w:pPr>
      <w:r>
        <w:rPr>
          <w:rFonts w:ascii="Times New Roman" w:hAnsi="Times New Roman" w:eastAsia="宋体"/>
          <w:sz w:val="20"/>
          <w:lang w:eastAsia="zh-CN"/>
        </w:rPr>
        <w:t>呈上一篇您的信主及灵命成长历程见证（少于500字）。</w:t>
      </w:r>
    </w:p>
    <w:p>
      <w:pPr>
        <w:pStyle w:val="30"/>
        <w:numPr>
          <w:ilvl w:val="1"/>
          <w:numId w:val="1"/>
        </w:numPr>
        <w:ind w:left="720"/>
        <w:jc w:val="both"/>
        <w:rPr>
          <w:rFonts w:ascii="Times New Roman" w:hAnsi="Times New Roman" w:eastAsia="宋体"/>
          <w:sz w:val="20"/>
          <w:lang w:eastAsia="zh-CN"/>
        </w:rPr>
      </w:pPr>
      <w:r>
        <w:rPr>
          <w:rFonts w:ascii="Times New Roman" w:hAnsi="Times New Roman" w:eastAsia="宋体"/>
          <w:sz w:val="20"/>
          <w:lang w:eastAsia="zh-CN"/>
        </w:rPr>
        <w:t>另纸陈明您如何蒙主呼召进入全职事奉的见证 (全修生)</w:t>
      </w:r>
      <w:r>
        <w:rPr>
          <w:rFonts w:hint="eastAsia" w:ascii="Times New Roman" w:hAnsi="Times New Roman" w:eastAsia="宋体"/>
          <w:sz w:val="20"/>
          <w:lang w:eastAsia="zh-CN"/>
        </w:rPr>
        <w:t xml:space="preserve"> </w:t>
      </w:r>
      <w:r>
        <w:rPr>
          <w:rFonts w:ascii="Times New Roman" w:hAnsi="Times New Roman" w:eastAsia="宋体"/>
          <w:sz w:val="20"/>
          <w:lang w:eastAsia="zh-CN"/>
        </w:rPr>
        <w:t>/ 修读本科的原由 (修读生/学段生) （少于500字）</w:t>
      </w:r>
      <w:r>
        <w:rPr>
          <w:rFonts w:hint="eastAsia" w:ascii="Times New Roman" w:hAnsi="Times New Roman" w:eastAsia="宋体"/>
          <w:sz w:val="20"/>
          <w:lang w:eastAsia="zh-CN"/>
        </w:rPr>
        <w:t>。</w:t>
      </w:r>
    </w:p>
    <w:p>
      <w:pPr>
        <w:pStyle w:val="30"/>
        <w:numPr>
          <w:ilvl w:val="1"/>
          <w:numId w:val="1"/>
        </w:numPr>
        <w:ind w:left="720"/>
        <w:jc w:val="both"/>
        <w:rPr>
          <w:rFonts w:ascii="Times New Roman" w:hAnsi="Times New Roman" w:eastAsia="宋体"/>
          <w:sz w:val="20"/>
          <w:lang w:eastAsia="zh-CN"/>
        </w:rPr>
      </w:pPr>
      <w:r>
        <w:rPr>
          <w:rFonts w:ascii="Times New Roman" w:hAnsi="Times New Roman" w:eastAsia="宋体"/>
          <w:sz w:val="20"/>
          <w:lang w:eastAsia="zh-CN"/>
        </w:rPr>
        <w:t>呈交洗礼证书</w:t>
      </w:r>
      <w:r>
        <w:rPr>
          <w:rFonts w:hint="eastAsia" w:ascii="Times New Roman" w:hAnsi="Times New Roman" w:eastAsia="宋体"/>
          <w:sz w:val="20"/>
          <w:lang w:eastAsia="zh-CN"/>
        </w:rPr>
        <w:t>、</w:t>
      </w:r>
      <w:r>
        <w:rPr>
          <w:rFonts w:ascii="Times New Roman" w:hAnsi="Times New Roman" w:eastAsia="宋体"/>
          <w:sz w:val="20"/>
          <w:lang w:eastAsia="zh-CN"/>
        </w:rPr>
        <w:t>学历及毕业文凭副本</w:t>
      </w:r>
      <w:r>
        <w:rPr>
          <w:rFonts w:hint="eastAsia" w:ascii="Times New Roman" w:hAnsi="Times New Roman" w:eastAsia="宋体"/>
          <w:sz w:val="20"/>
          <w:lang w:eastAsia="zh-CN"/>
        </w:rPr>
        <w:t>（神学及非神学）。</w:t>
      </w:r>
    </w:p>
    <w:p>
      <w:pPr>
        <w:pStyle w:val="30"/>
        <w:numPr>
          <w:ilvl w:val="1"/>
          <w:numId w:val="1"/>
        </w:numPr>
        <w:ind w:left="720"/>
        <w:jc w:val="both"/>
        <w:rPr>
          <w:rFonts w:ascii="Times New Roman" w:hAnsi="Times New Roman" w:eastAsia="宋体"/>
          <w:sz w:val="20"/>
          <w:lang w:eastAsia="zh-TW"/>
        </w:rPr>
      </w:pPr>
      <w:r>
        <w:rPr>
          <w:rFonts w:ascii="Times New Roman" w:hAnsi="Times New Roman" w:eastAsia="宋体"/>
          <w:sz w:val="20"/>
          <w:lang w:eastAsia="zh-CN"/>
        </w:rPr>
        <w:t>呈交</w:t>
      </w:r>
      <w:r>
        <w:rPr>
          <w:rFonts w:hint="eastAsia" w:ascii="Times New Roman" w:hAnsi="Times New Roman" w:eastAsia="宋体"/>
          <w:sz w:val="20"/>
          <w:lang w:eastAsia="zh-CN"/>
        </w:rPr>
        <w:t>一</w:t>
      </w:r>
      <w:r>
        <w:rPr>
          <w:rFonts w:ascii="Times New Roman" w:hAnsi="Times New Roman" w:eastAsia="宋体"/>
          <w:sz w:val="20"/>
          <w:lang w:eastAsia="zh-CN"/>
        </w:rPr>
        <w:t>张护照格式相片</w:t>
      </w:r>
      <w:r>
        <w:rPr>
          <w:rFonts w:hint="eastAsia" w:ascii="Times New Roman" w:hAnsi="Times New Roman" w:eastAsia="宋体"/>
          <w:sz w:val="20"/>
          <w:lang w:eastAsia="zh-CN"/>
        </w:rPr>
        <w:t>（</w:t>
      </w:r>
      <w:r>
        <w:rPr>
          <w:rFonts w:ascii="Times New Roman" w:hAnsi="Times New Roman" w:eastAsia="宋体"/>
          <w:sz w:val="20"/>
          <w:lang w:eastAsia="zh-CN"/>
        </w:rPr>
        <w:t>贴在申请表格首页的相片栏上</w:t>
      </w:r>
      <w:r>
        <w:rPr>
          <w:rFonts w:hint="eastAsia" w:ascii="Times New Roman" w:hAnsi="Times New Roman" w:eastAsia="宋体"/>
          <w:sz w:val="20"/>
          <w:lang w:eastAsia="zh-CN"/>
        </w:rPr>
        <w:t>）</w:t>
      </w:r>
      <w:r>
        <w:rPr>
          <w:rFonts w:ascii="Times New Roman" w:hAnsi="Times New Roman" w:eastAsia="宋体"/>
          <w:sz w:val="20"/>
          <w:lang w:eastAsia="zh-CN"/>
        </w:rPr>
        <w:t>。</w:t>
      </w:r>
      <w:r>
        <w:rPr>
          <w:rFonts w:hint="eastAsia" w:ascii="Times New Roman" w:hAnsi="Times New Roman" w:eastAsia="宋体"/>
          <w:sz w:val="20"/>
          <w:lang w:eastAsia="zh-CN"/>
        </w:rPr>
        <w:t>亦可呈交电子版相片。</w:t>
      </w:r>
    </w:p>
    <w:p>
      <w:pPr>
        <w:pStyle w:val="30"/>
        <w:numPr>
          <w:ilvl w:val="1"/>
          <w:numId w:val="1"/>
        </w:numPr>
        <w:spacing w:after="120"/>
        <w:ind w:left="720"/>
        <w:jc w:val="both"/>
        <w:rPr>
          <w:rFonts w:ascii="Times New Roman" w:hAnsi="Times New Roman" w:eastAsia="宋体"/>
          <w:sz w:val="20"/>
          <w:lang w:eastAsia="zh-TW"/>
        </w:rPr>
      </w:pPr>
      <w:r>
        <w:rPr>
          <w:rFonts w:ascii="Times New Roman" w:hAnsi="Times New Roman" w:eastAsia="宋体"/>
          <w:sz w:val="20"/>
          <w:lang w:eastAsia="zh-CN"/>
        </w:rPr>
        <w:t>报名费马币一百元（勿寄现金；支票或汇票抬头请写Malaysia Baptist Theological Seminary</w:t>
      </w:r>
      <w:r>
        <w:rPr>
          <w:rFonts w:hint="eastAsia" w:ascii="Times New Roman" w:hAnsi="Times New Roman" w:eastAsia="宋体"/>
          <w:sz w:val="20"/>
          <w:lang w:eastAsia="zh-CN"/>
        </w:rPr>
        <w:t>；恕不退还</w:t>
      </w:r>
      <w:r>
        <w:rPr>
          <w:rFonts w:ascii="Times New Roman" w:hAnsi="Times New Roman" w:eastAsia="宋体"/>
          <w:sz w:val="20"/>
          <w:lang w:eastAsia="zh-CN"/>
        </w:rPr>
        <w:t>）。您也可以选择把报名费汇入马浸神银行户口，再把收据电邮致</w:t>
      </w:r>
      <w:r>
        <w:rPr>
          <w:rFonts w:hint="eastAsia" w:ascii="Times New Roman" w:hAnsi="Times New Roman" w:eastAsia="宋体"/>
          <w:sz w:val="20"/>
          <w:lang w:eastAsia="zh-CN"/>
        </w:rPr>
        <w:t>注册部主任。非大马申请者可联络本院如何缴付报名费。</w:t>
      </w:r>
    </w:p>
    <w:tbl>
      <w:tblPr>
        <w:tblStyle w:val="22"/>
        <w:tblpPr w:leftFromText="180" w:rightFromText="180" w:vertAnchor="text" w:horzAnchor="margin" w:tblpXSpec="right" w:tblpY="4"/>
        <w:tblW w:w="95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8"/>
        <w:gridCol w:w="4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8" w:type="dxa"/>
            <w:shd w:val="clear" w:color="auto" w:fill="auto"/>
          </w:tcPr>
          <w:p>
            <w:pPr>
              <w:jc w:val="both"/>
              <w:rPr>
                <w:rFonts w:ascii="Times New Roman" w:hAnsi="Times New Roman" w:eastAsia="宋体"/>
                <w:iCs/>
                <w:sz w:val="20"/>
                <w:u w:val="single"/>
                <w:lang w:eastAsia="zh-CN"/>
              </w:rPr>
            </w:pPr>
            <w:r>
              <w:rPr>
                <w:rFonts w:ascii="Times New Roman" w:hAnsi="Times New Roman" w:eastAsia="宋体"/>
                <w:iCs/>
                <w:sz w:val="20"/>
                <w:u w:val="single"/>
                <w:lang w:eastAsia="zh-CN"/>
              </w:rPr>
              <w:t>国际汇款</w:t>
            </w:r>
          </w:p>
          <w:p>
            <w:pPr>
              <w:jc w:val="both"/>
              <w:rPr>
                <w:rFonts w:ascii="Times New Roman" w:hAnsi="Times New Roman" w:eastAsia="宋体"/>
                <w:iCs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银行：</w:t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Malayan Banking Berhad</w:t>
            </w:r>
          </w:p>
          <w:p>
            <w:pPr>
              <w:jc w:val="both"/>
              <w:rPr>
                <w:rFonts w:ascii="Times New Roman" w:hAnsi="Times New Roman" w:eastAsia="宋体"/>
                <w:iCs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户口号码：</w:t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507 143 409 719</w:t>
            </w:r>
          </w:p>
          <w:p>
            <w:pPr>
              <w:jc w:val="both"/>
              <w:rPr>
                <w:rFonts w:ascii="Times New Roman" w:hAnsi="Times New Roman" w:eastAsia="宋体"/>
                <w:iCs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银行地址：</w:t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Tanjung Bungah Branch</w:t>
            </w:r>
          </w:p>
          <w:p>
            <w:pPr>
              <w:jc w:val="both"/>
              <w:rPr>
                <w:rFonts w:ascii="Times New Roman" w:hAnsi="Times New Roman" w:eastAsia="宋体"/>
                <w:iCs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2C Azuria Business Centre,</w:t>
            </w:r>
          </w:p>
          <w:p>
            <w:pPr>
              <w:jc w:val="both"/>
              <w:rPr>
                <w:rFonts w:ascii="Times New Roman" w:hAnsi="Times New Roman" w:eastAsia="宋体"/>
                <w:iCs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 xml:space="preserve">Jalan Lembah Permai, </w:t>
            </w:r>
          </w:p>
          <w:p>
            <w:pPr>
              <w:rPr>
                <w:rFonts w:ascii="Times New Roman" w:hAnsi="Times New Roman" w:eastAsia="宋体"/>
                <w:iCs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Tanjung Bungah,</w:t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br w:type="textWrapping"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11200 Pulau Pinang, Malaysia.</w:t>
            </w:r>
          </w:p>
          <w:p>
            <w:pPr>
              <w:jc w:val="both"/>
              <w:rPr>
                <w:rFonts w:ascii="Times New Roman" w:hAnsi="Times New Roman" w:eastAsia="宋体"/>
                <w:iCs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户口拥户：</w:t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Malaysia Baptist Theological Seminary</w:t>
            </w:r>
          </w:p>
          <w:p>
            <w:pPr>
              <w:jc w:val="both"/>
              <w:rPr>
                <w:rFonts w:ascii="Times New Roman" w:hAnsi="Times New Roman" w:eastAsia="宋体"/>
                <w:iCs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银行识别码：</w:t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MBBEMYKL</w:t>
            </w:r>
          </w:p>
        </w:tc>
        <w:tc>
          <w:tcPr>
            <w:tcW w:w="4320" w:type="dxa"/>
            <w:shd w:val="clear" w:color="auto" w:fill="auto"/>
          </w:tcPr>
          <w:p>
            <w:pPr>
              <w:jc w:val="both"/>
              <w:rPr>
                <w:rFonts w:ascii="Times New Roman" w:hAnsi="Times New Roman" w:eastAsia="宋体"/>
                <w:iCs/>
                <w:sz w:val="20"/>
                <w:u w:val="single"/>
                <w:lang w:eastAsia="zh-CN"/>
              </w:rPr>
            </w:pPr>
            <w:r>
              <w:rPr>
                <w:rFonts w:ascii="Times New Roman" w:hAnsi="Times New Roman" w:eastAsia="宋体"/>
                <w:iCs/>
                <w:sz w:val="20"/>
                <w:u w:val="single"/>
                <w:lang w:eastAsia="zh-CN"/>
              </w:rPr>
              <w:t>马来西亚</w:t>
            </w:r>
            <w:r>
              <w:rPr>
                <w:rFonts w:hint="eastAsia" w:ascii="Times New Roman" w:hAnsi="Times New Roman" w:eastAsia="宋体"/>
                <w:iCs/>
                <w:sz w:val="20"/>
                <w:u w:val="single"/>
                <w:lang w:eastAsia="zh-CN"/>
              </w:rPr>
              <w:t>国内</w:t>
            </w:r>
            <w:r>
              <w:rPr>
                <w:rFonts w:ascii="Times New Roman" w:hAnsi="Times New Roman" w:eastAsia="宋体"/>
                <w:iCs/>
                <w:sz w:val="20"/>
                <w:u w:val="single"/>
                <w:lang w:eastAsia="zh-CN"/>
              </w:rPr>
              <w:t>汇款</w:t>
            </w:r>
          </w:p>
          <w:p>
            <w:pPr>
              <w:jc w:val="both"/>
              <w:rPr>
                <w:rFonts w:ascii="Times New Roman" w:hAnsi="Times New Roman" w:eastAsia="宋体"/>
                <w:iCs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银行：</w:t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CIMB Bank Berhad</w:t>
            </w:r>
          </w:p>
          <w:p>
            <w:pPr>
              <w:jc w:val="both"/>
              <w:rPr>
                <w:rFonts w:ascii="Times New Roman" w:hAnsi="Times New Roman" w:eastAsia="宋体"/>
                <w:iCs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户口号码：</w:t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800 427 3936</w:t>
            </w:r>
          </w:p>
          <w:p>
            <w:pPr>
              <w:jc w:val="both"/>
              <w:rPr>
                <w:rFonts w:ascii="Times New Roman" w:hAnsi="Times New Roman" w:eastAsia="宋体"/>
                <w:iCs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户口拥户：</w:t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iCs/>
                <w:sz w:val="20"/>
                <w:lang w:eastAsia="zh-CN"/>
              </w:rPr>
              <w:t>Baptist Theological Seminary</w:t>
            </w:r>
          </w:p>
        </w:tc>
      </w:tr>
    </w:tbl>
    <w:p>
      <w:pPr>
        <w:tabs>
          <w:tab w:val="left" w:pos="1170"/>
        </w:tabs>
        <w:spacing w:before="120" w:after="120"/>
        <w:ind w:left="720"/>
        <w:jc w:val="both"/>
        <w:rPr>
          <w:rFonts w:ascii="Times New Roman" w:hAnsi="Times New Roman" w:eastAsia="宋体"/>
          <w:i/>
          <w:sz w:val="20"/>
          <w:lang w:eastAsia="zh-CN"/>
        </w:rPr>
      </w:pPr>
      <w:r>
        <w:rPr>
          <w:rFonts w:ascii="Times New Roman" w:hAnsi="Times New Roman" w:eastAsia="宋体"/>
          <w:i/>
          <w:sz w:val="20"/>
          <w:lang w:eastAsia="zh-CN"/>
        </w:rPr>
        <w:t>*</w:t>
      </w:r>
      <w:r>
        <w:rPr>
          <w:rFonts w:ascii="Times New Roman" w:hAnsi="Times New Roman" w:eastAsia="宋体"/>
          <w:b/>
          <w:i/>
          <w:sz w:val="20"/>
          <w:lang w:eastAsia="zh-CN"/>
        </w:rPr>
        <w:t xml:space="preserve"> 欲晋升的马浸神校友</w:t>
      </w:r>
      <w:r>
        <w:rPr>
          <w:rFonts w:hint="eastAsia" w:ascii="Times New Roman" w:hAnsi="Times New Roman" w:eastAsia="宋体"/>
          <w:b/>
          <w:bCs/>
          <w:i/>
          <w:sz w:val="20"/>
          <w:lang w:eastAsia="zh-CN"/>
        </w:rPr>
        <w:t>：</w:t>
      </w:r>
      <w:r>
        <w:rPr>
          <w:rFonts w:ascii="Times New Roman" w:hAnsi="Times New Roman" w:eastAsia="宋体"/>
          <w:i/>
          <w:sz w:val="20"/>
          <w:lang w:eastAsia="zh-CN"/>
        </w:rPr>
        <w:t>请填妥表格中的A</w:t>
      </w:r>
      <w:r>
        <w:rPr>
          <w:rFonts w:hint="eastAsia" w:ascii="Times New Roman" w:hAnsi="Times New Roman" w:eastAsia="宋体"/>
          <w:i/>
          <w:sz w:val="20"/>
          <w:lang w:eastAsia="zh-CN"/>
        </w:rPr>
        <w:t>-</w:t>
      </w:r>
      <w:r>
        <w:rPr>
          <w:rFonts w:ascii="Times New Roman" w:hAnsi="Times New Roman" w:eastAsia="宋体"/>
          <w:i/>
          <w:sz w:val="20"/>
          <w:lang w:eastAsia="zh-CN"/>
        </w:rPr>
        <w:t>E栏以更新资料。另纸说明晋升原由（</w:t>
      </w:r>
      <w:r>
        <w:rPr>
          <w:rFonts w:hint="eastAsia" w:ascii="Times New Roman" w:hAnsi="Times New Roman" w:eastAsia="宋体"/>
          <w:i/>
          <w:sz w:val="20"/>
          <w:lang w:eastAsia="zh-CN"/>
        </w:rPr>
        <w:t>少于</w:t>
      </w:r>
      <w:r>
        <w:rPr>
          <w:rFonts w:ascii="Times New Roman" w:hAnsi="Times New Roman" w:eastAsia="宋体"/>
          <w:i/>
          <w:sz w:val="20"/>
          <w:lang w:eastAsia="zh-CN"/>
        </w:rPr>
        <w:t xml:space="preserve">250字）。 </w:t>
      </w:r>
    </w:p>
    <w:p>
      <w:pPr>
        <w:rPr>
          <w:rFonts w:ascii="Times New Roman" w:hAnsi="Times New Roman" w:eastAsia="宋体"/>
          <w:b/>
          <w:sz w:val="20"/>
          <w:lang w:eastAsia="zh-CN"/>
        </w:rPr>
      </w:pPr>
    </w:p>
    <w:p>
      <w:pPr>
        <w:pStyle w:val="30"/>
        <w:numPr>
          <w:ilvl w:val="0"/>
          <w:numId w:val="1"/>
        </w:numPr>
        <w:ind w:left="360"/>
        <w:rPr>
          <w:rFonts w:ascii="Times New Roman" w:hAnsi="Times New Roman" w:eastAsia="宋体"/>
          <w:b/>
          <w:sz w:val="20"/>
          <w:lang w:eastAsia="zh-TW"/>
        </w:rPr>
      </w:pPr>
      <w:r>
        <w:rPr>
          <w:rFonts w:ascii="Times New Roman" w:hAnsi="Times New Roman" w:eastAsia="宋体"/>
          <w:b/>
          <w:sz w:val="20"/>
          <w:lang w:eastAsia="zh-CN"/>
        </w:rPr>
        <w:t>面试与性向测验</w:t>
      </w:r>
    </w:p>
    <w:p>
      <w:pPr>
        <w:pStyle w:val="30"/>
        <w:numPr>
          <w:ilvl w:val="1"/>
          <w:numId w:val="1"/>
        </w:numPr>
        <w:ind w:left="720"/>
        <w:rPr>
          <w:rFonts w:ascii="Times New Roman" w:hAnsi="Times New Roman" w:eastAsia="宋体"/>
          <w:bCs/>
          <w:sz w:val="20"/>
          <w:lang w:eastAsia="zh-CN"/>
        </w:rPr>
      </w:pPr>
      <w:r>
        <w:rPr>
          <w:rFonts w:ascii="Times New Roman" w:hAnsi="Times New Roman" w:eastAsia="宋体"/>
          <w:sz w:val="20"/>
          <w:lang w:eastAsia="zh-CN"/>
        </w:rPr>
        <w:t>本院一旦接获</w:t>
      </w:r>
      <w:r>
        <w:rPr>
          <w:rFonts w:hint="eastAsia" w:ascii="Times New Roman" w:hAnsi="Times New Roman" w:eastAsia="宋体"/>
          <w:sz w:val="20"/>
          <w:lang w:eastAsia="zh-CN"/>
        </w:rPr>
        <w:t>及查阅所有文件</w:t>
      </w:r>
      <w:r>
        <w:rPr>
          <w:rFonts w:ascii="Times New Roman" w:hAnsi="Times New Roman" w:eastAsia="宋体"/>
          <w:sz w:val="20"/>
          <w:lang w:eastAsia="zh-CN"/>
        </w:rPr>
        <w:t>后</w:t>
      </w:r>
      <w:r>
        <w:rPr>
          <w:rFonts w:hint="eastAsia" w:ascii="Times New Roman" w:hAnsi="Times New Roman" w:eastAsia="宋体"/>
          <w:sz w:val="20"/>
          <w:lang w:eastAsia="zh-CN"/>
        </w:rPr>
        <w:t>（包括</w:t>
      </w:r>
      <w:r>
        <w:rPr>
          <w:rFonts w:ascii="Times New Roman" w:hAnsi="Times New Roman" w:eastAsia="宋体"/>
          <w:sz w:val="20"/>
          <w:lang w:eastAsia="zh-CN"/>
        </w:rPr>
        <w:t>推荐</w:t>
      </w:r>
      <w:r>
        <w:rPr>
          <w:rFonts w:hint="eastAsia" w:ascii="Times New Roman" w:hAnsi="Times New Roman" w:eastAsia="宋体"/>
          <w:sz w:val="20"/>
          <w:lang w:eastAsia="zh-CN"/>
        </w:rPr>
        <w:t>信）</w:t>
      </w:r>
      <w:r>
        <w:rPr>
          <w:rFonts w:ascii="Times New Roman" w:hAnsi="Times New Roman" w:eastAsia="宋体"/>
          <w:sz w:val="20"/>
          <w:lang w:eastAsia="zh-CN"/>
        </w:rPr>
        <w:t>，申请者将</w:t>
      </w:r>
      <w:r>
        <w:rPr>
          <w:rFonts w:hint="eastAsia" w:ascii="Times New Roman" w:hAnsi="Times New Roman" w:eastAsia="宋体"/>
          <w:sz w:val="20"/>
          <w:lang w:eastAsia="zh-CN"/>
        </w:rPr>
        <w:t>被安排参与</w:t>
      </w:r>
      <w:r>
        <w:rPr>
          <w:rFonts w:ascii="Times New Roman" w:hAnsi="Times New Roman" w:eastAsia="宋体"/>
          <w:sz w:val="20"/>
          <w:lang w:eastAsia="zh-CN"/>
        </w:rPr>
        <w:t>面试</w:t>
      </w:r>
      <w:r>
        <w:rPr>
          <w:rFonts w:hint="eastAsia" w:ascii="Times New Roman" w:hAnsi="Times New Roman" w:eastAsia="宋体"/>
          <w:sz w:val="20"/>
          <w:lang w:eastAsia="zh-CN"/>
        </w:rPr>
        <w:t>。</w:t>
      </w:r>
    </w:p>
    <w:p>
      <w:pPr>
        <w:pStyle w:val="30"/>
        <w:numPr>
          <w:ilvl w:val="1"/>
          <w:numId w:val="1"/>
        </w:numPr>
        <w:ind w:left="720"/>
        <w:rPr>
          <w:rFonts w:ascii="Times New Roman" w:hAnsi="Times New Roman" w:eastAsia="宋体"/>
          <w:bCs/>
          <w:sz w:val="20"/>
          <w:lang w:eastAsia="zh-CN"/>
        </w:rPr>
      </w:pPr>
      <w:r>
        <w:rPr>
          <w:rFonts w:hint="eastAsia" w:ascii="Times New Roman" w:hAnsi="Times New Roman" w:eastAsia="宋体"/>
          <w:sz w:val="20"/>
          <w:lang w:eastAsia="zh-CN"/>
        </w:rPr>
        <w:t>本院</w:t>
      </w:r>
      <w:r>
        <w:rPr>
          <w:rFonts w:ascii="Times New Roman" w:hAnsi="Times New Roman" w:eastAsia="宋体"/>
          <w:sz w:val="20"/>
          <w:lang w:eastAsia="zh-CN"/>
        </w:rPr>
        <w:t>会在面试后做出最后的决定</w:t>
      </w:r>
      <w:r>
        <w:rPr>
          <w:rFonts w:hint="eastAsia" w:ascii="Times New Roman" w:hAnsi="Times New Roman" w:eastAsia="宋体"/>
          <w:sz w:val="20"/>
          <w:lang w:eastAsia="zh-CN"/>
        </w:rPr>
        <w:t>。</w:t>
      </w:r>
    </w:p>
    <w:p>
      <w:pPr>
        <w:pStyle w:val="30"/>
        <w:numPr>
          <w:ilvl w:val="1"/>
          <w:numId w:val="1"/>
        </w:numPr>
        <w:ind w:left="720"/>
        <w:rPr>
          <w:rFonts w:ascii="Times New Roman" w:hAnsi="Times New Roman" w:eastAsia="宋体"/>
          <w:bCs/>
          <w:sz w:val="20"/>
          <w:lang w:eastAsia="zh-CN"/>
        </w:rPr>
      </w:pPr>
      <w:r>
        <w:rPr>
          <w:rFonts w:ascii="Times New Roman" w:hAnsi="Times New Roman" w:eastAsia="宋体"/>
          <w:sz w:val="20"/>
          <w:lang w:eastAsia="zh-CN"/>
        </w:rPr>
        <w:t>在获得本院</w:t>
      </w:r>
      <w:r>
        <w:rPr>
          <w:rFonts w:hint="eastAsia" w:ascii="Times New Roman" w:hAnsi="Times New Roman" w:eastAsia="宋体"/>
          <w:sz w:val="20"/>
          <w:lang w:eastAsia="zh-CN"/>
        </w:rPr>
        <w:t>的录取信</w:t>
      </w:r>
      <w:r>
        <w:rPr>
          <w:rFonts w:ascii="Times New Roman" w:hAnsi="Times New Roman" w:eastAsia="宋体"/>
          <w:sz w:val="20"/>
          <w:lang w:eastAsia="zh-CN"/>
        </w:rPr>
        <w:t>后，住宿生需</w:t>
      </w:r>
      <w:r>
        <w:rPr>
          <w:rFonts w:hint="eastAsia" w:ascii="Times New Roman" w:hAnsi="Times New Roman" w:eastAsia="宋体"/>
          <w:sz w:val="20"/>
          <w:lang w:eastAsia="zh-CN"/>
        </w:rPr>
        <w:t>在报到本院之前</w:t>
      </w:r>
      <w:r>
        <w:rPr>
          <w:rFonts w:ascii="Times New Roman" w:hAnsi="Times New Roman" w:eastAsia="宋体"/>
          <w:sz w:val="20"/>
          <w:lang w:eastAsia="zh-CN"/>
        </w:rPr>
        <w:t>呈交医药和X-光报告</w:t>
      </w:r>
      <w:r>
        <w:rPr>
          <w:rFonts w:hint="eastAsia" w:ascii="Times New Roman" w:hAnsi="Times New Roman" w:eastAsia="宋体"/>
          <w:sz w:val="20"/>
          <w:lang w:eastAsia="zh-CN"/>
        </w:rPr>
        <w:t>（参阅附录）。</w:t>
      </w:r>
    </w:p>
    <w:p>
      <w:pPr>
        <w:pStyle w:val="30"/>
        <w:numPr>
          <w:ilvl w:val="1"/>
          <w:numId w:val="1"/>
        </w:numPr>
        <w:ind w:left="720"/>
        <w:rPr>
          <w:rFonts w:ascii="Times New Roman" w:hAnsi="Times New Roman" w:eastAsia="宋体"/>
          <w:bCs/>
          <w:sz w:val="20"/>
          <w:lang w:eastAsia="zh-CN"/>
        </w:rPr>
      </w:pPr>
      <w:r>
        <w:rPr>
          <w:rFonts w:ascii="Times New Roman" w:hAnsi="Times New Roman" w:eastAsia="宋体"/>
          <w:sz w:val="20"/>
          <w:lang w:eastAsia="zh-CN"/>
        </w:rPr>
        <w:t>在获得本院入学批准后，申请者</w:t>
      </w:r>
      <w:r>
        <w:rPr>
          <w:rFonts w:hint="eastAsia" w:ascii="Times New Roman" w:hAnsi="Times New Roman" w:eastAsia="宋体"/>
          <w:sz w:val="20"/>
          <w:lang w:eastAsia="zh-CN"/>
        </w:rPr>
        <w:t>须在入学后</w:t>
      </w:r>
      <w:r>
        <w:rPr>
          <w:rFonts w:ascii="Times New Roman" w:hAnsi="Times New Roman" w:eastAsia="宋体"/>
          <w:sz w:val="20"/>
          <w:lang w:eastAsia="zh-CN"/>
        </w:rPr>
        <w:t>进行</w:t>
      </w:r>
      <w:r>
        <w:rPr>
          <w:rFonts w:hint="eastAsia" w:ascii="Times New Roman" w:hAnsi="Times New Roman" w:eastAsia="宋体"/>
          <w:sz w:val="20"/>
          <w:lang w:eastAsia="zh-CN"/>
        </w:rPr>
        <w:t>性格</w:t>
      </w:r>
      <w:r>
        <w:rPr>
          <w:rFonts w:ascii="Times New Roman" w:hAnsi="Times New Roman" w:eastAsia="宋体"/>
          <w:sz w:val="20"/>
          <w:lang w:eastAsia="zh-CN"/>
        </w:rPr>
        <w:t>测验</w:t>
      </w:r>
      <w:r>
        <w:rPr>
          <w:rFonts w:hint="eastAsia" w:ascii="Times New Roman" w:hAnsi="Times New Roman" w:eastAsia="宋体"/>
          <w:sz w:val="20"/>
          <w:lang w:eastAsia="zh-CN"/>
        </w:rPr>
        <w:t>。</w:t>
      </w:r>
    </w:p>
    <w:p>
      <w:pPr>
        <w:rPr>
          <w:rFonts w:ascii="Times New Roman" w:hAnsi="Times New Roman" w:eastAsia="宋体"/>
          <w:bCs/>
          <w:sz w:val="20"/>
          <w:lang w:eastAsia="zh-CN"/>
        </w:rPr>
      </w:pPr>
    </w:p>
    <w:p>
      <w:pPr>
        <w:numPr>
          <w:ilvl w:val="0"/>
          <w:numId w:val="1"/>
        </w:numPr>
        <w:ind w:left="360"/>
        <w:rPr>
          <w:rFonts w:ascii="Times New Roman" w:hAnsi="Times New Roman" w:eastAsia="宋体"/>
          <w:b/>
          <w:sz w:val="20"/>
          <w:lang w:eastAsia="zh-TW"/>
        </w:rPr>
      </w:pPr>
      <w:r>
        <w:rPr>
          <w:rFonts w:ascii="Times New Roman" w:hAnsi="Times New Roman" w:eastAsia="宋体"/>
          <w:b/>
          <w:sz w:val="20"/>
          <w:lang w:eastAsia="zh-CN"/>
        </w:rPr>
        <w:t>全修生</w:t>
      </w:r>
      <w:r>
        <w:rPr>
          <w:rFonts w:hint="eastAsia" w:ascii="Times New Roman" w:hAnsi="Times New Roman" w:eastAsia="宋体"/>
          <w:b/>
          <w:sz w:val="20"/>
          <w:lang w:eastAsia="zh-CN"/>
        </w:rPr>
        <w:t xml:space="preserve"> </w:t>
      </w:r>
      <w:r>
        <w:rPr>
          <w:rFonts w:ascii="Times New Roman" w:hAnsi="Times New Roman" w:eastAsia="宋体"/>
          <w:b/>
          <w:sz w:val="20"/>
          <w:lang w:eastAsia="zh-CN"/>
        </w:rPr>
        <w:t>/</w:t>
      </w:r>
      <w:r>
        <w:rPr>
          <w:rFonts w:hint="eastAsia" w:ascii="Times New Roman" w:hAnsi="Times New Roman" w:eastAsia="宋体"/>
          <w:b/>
          <w:sz w:val="20"/>
          <w:lang w:eastAsia="zh-CN"/>
        </w:rPr>
        <w:t xml:space="preserve"> </w:t>
      </w:r>
      <w:r>
        <w:rPr>
          <w:rFonts w:ascii="Times New Roman" w:hAnsi="Times New Roman" w:eastAsia="宋体"/>
          <w:b/>
          <w:sz w:val="20"/>
          <w:lang w:eastAsia="zh-CN"/>
        </w:rPr>
        <w:t>选修生</w:t>
      </w:r>
      <w:r>
        <w:rPr>
          <w:rFonts w:hint="eastAsia" w:ascii="Times New Roman" w:hAnsi="Times New Roman" w:eastAsia="宋体"/>
          <w:b/>
          <w:sz w:val="20"/>
          <w:lang w:eastAsia="zh-CN"/>
        </w:rPr>
        <w:t>的定义</w:t>
      </w:r>
    </w:p>
    <w:p>
      <w:pPr>
        <w:ind w:left="360"/>
        <w:rPr>
          <w:rFonts w:ascii="Times New Roman" w:hAnsi="Times New Roman" w:eastAsia="宋体"/>
          <w:b/>
          <w:sz w:val="20"/>
          <w:lang w:eastAsia="zh-CN"/>
        </w:rPr>
      </w:pPr>
      <w:r>
        <w:rPr>
          <w:rFonts w:ascii="Times New Roman" w:hAnsi="Times New Roman" w:eastAsia="宋体"/>
          <w:sz w:val="20"/>
          <w:lang w:eastAsia="zh-CN"/>
        </w:rPr>
        <w:t>在申请时，学生须言明选择做全修生或</w:t>
      </w:r>
      <w:r>
        <w:rPr>
          <w:rFonts w:ascii="Times New Roman" w:hAnsi="Times New Roman" w:eastAsia="宋体"/>
          <w:bCs/>
          <w:sz w:val="20"/>
          <w:lang w:eastAsia="zh-CN"/>
        </w:rPr>
        <w:t>选修</w:t>
      </w:r>
      <w:r>
        <w:rPr>
          <w:rFonts w:ascii="Times New Roman" w:hAnsi="Times New Roman" w:eastAsia="宋体"/>
          <w:sz w:val="20"/>
          <w:lang w:eastAsia="zh-CN"/>
        </w:rPr>
        <w:t>生。若要更改</w:t>
      </w:r>
      <w:r>
        <w:rPr>
          <w:rFonts w:hint="eastAsia" w:ascii="Times New Roman" w:hAnsi="Times New Roman" w:eastAsia="宋体"/>
          <w:sz w:val="20"/>
          <w:lang w:eastAsia="zh-CN"/>
        </w:rPr>
        <w:t>学生</w:t>
      </w:r>
      <w:r>
        <w:rPr>
          <w:rFonts w:ascii="Times New Roman" w:hAnsi="Times New Roman" w:eastAsia="宋体"/>
          <w:sz w:val="20"/>
          <w:lang w:eastAsia="zh-CN"/>
        </w:rPr>
        <w:t>身份，必须写信通知教务处。</w:t>
      </w:r>
      <w:r>
        <w:rPr>
          <w:rFonts w:hint="eastAsia" w:ascii="Times New Roman" w:hAnsi="Times New Roman" w:eastAsia="宋体"/>
          <w:sz w:val="20"/>
          <w:lang w:eastAsia="zh-CN"/>
        </w:rPr>
        <w:t>学生</w:t>
      </w:r>
      <w:r>
        <w:rPr>
          <w:rFonts w:ascii="Times New Roman" w:hAnsi="Times New Roman" w:eastAsia="宋体"/>
          <w:sz w:val="20"/>
          <w:lang w:eastAsia="zh-CN"/>
        </w:rPr>
        <w:t>身份的改变，要求也会随之改变</w:t>
      </w:r>
      <w:r>
        <w:rPr>
          <w:rFonts w:hint="eastAsia" w:ascii="Times New Roman" w:hAnsi="Times New Roman" w:eastAsia="宋体"/>
          <w:sz w:val="20"/>
          <w:lang w:eastAsia="zh-CN"/>
        </w:rPr>
        <w:t>。</w:t>
      </w:r>
    </w:p>
    <w:p>
      <w:pPr>
        <w:pStyle w:val="30"/>
        <w:numPr>
          <w:ilvl w:val="1"/>
          <w:numId w:val="1"/>
        </w:numPr>
        <w:ind w:left="720"/>
        <w:rPr>
          <w:rFonts w:ascii="Times New Roman" w:hAnsi="Times New Roman" w:eastAsia="宋体"/>
          <w:bCs/>
          <w:sz w:val="20"/>
          <w:lang w:eastAsia="zh-CN"/>
        </w:rPr>
      </w:pPr>
      <w:r>
        <w:rPr>
          <w:rFonts w:ascii="Times New Roman" w:hAnsi="Times New Roman" w:eastAsia="宋体"/>
          <w:sz w:val="20"/>
          <w:lang w:eastAsia="zh-CN"/>
        </w:rPr>
        <w:t>全修生：通常在学期上课时每周在校园出席至少20个小时的课堂及活动（</w:t>
      </w:r>
      <w:r>
        <w:rPr>
          <w:rFonts w:hint="eastAsia" w:ascii="Times New Roman" w:hAnsi="Times New Roman" w:eastAsia="宋体"/>
          <w:sz w:val="20"/>
          <w:lang w:eastAsia="zh-CN"/>
        </w:rPr>
        <w:t>包括</w:t>
      </w:r>
      <w:r>
        <w:rPr>
          <w:rFonts w:ascii="Times New Roman" w:hAnsi="Times New Roman" w:eastAsia="宋体"/>
          <w:sz w:val="20"/>
          <w:lang w:eastAsia="zh-CN"/>
        </w:rPr>
        <w:t>早会</w:t>
      </w:r>
      <w:r>
        <w:rPr>
          <w:rFonts w:hint="eastAsia" w:ascii="Times New Roman" w:hAnsi="Times New Roman" w:eastAsia="宋体"/>
          <w:sz w:val="20"/>
          <w:lang w:eastAsia="zh-CN"/>
        </w:rPr>
        <w:t>、</w:t>
      </w:r>
      <w:r>
        <w:rPr>
          <w:rFonts w:ascii="Times New Roman" w:hAnsi="Times New Roman" w:eastAsia="宋体"/>
          <w:sz w:val="20"/>
          <w:lang w:eastAsia="zh-CN"/>
        </w:rPr>
        <w:t>督导</w:t>
      </w:r>
      <w:r>
        <w:rPr>
          <w:rFonts w:hint="eastAsia" w:ascii="Times New Roman" w:hAnsi="Times New Roman" w:eastAsia="宋体"/>
          <w:sz w:val="20"/>
          <w:lang w:eastAsia="zh-CN"/>
        </w:rPr>
        <w:t>小组等</w:t>
      </w:r>
      <w:r>
        <w:rPr>
          <w:rFonts w:ascii="Times New Roman" w:hAnsi="Times New Roman" w:eastAsia="宋体"/>
          <w:sz w:val="20"/>
          <w:lang w:eastAsia="zh-CN"/>
        </w:rPr>
        <w:t>）</w:t>
      </w:r>
      <w:r>
        <w:rPr>
          <w:rFonts w:hint="eastAsia" w:ascii="Times New Roman" w:hAnsi="Times New Roman" w:eastAsia="宋体"/>
          <w:sz w:val="20"/>
          <w:lang w:eastAsia="zh-CN"/>
        </w:rPr>
        <w:t>，以及</w:t>
      </w:r>
      <w:r>
        <w:rPr>
          <w:rFonts w:ascii="Times New Roman" w:hAnsi="Times New Roman" w:eastAsia="宋体"/>
          <w:sz w:val="20"/>
          <w:lang w:eastAsia="zh-CN"/>
        </w:rPr>
        <w:t>固定</w:t>
      </w:r>
      <w:r>
        <w:rPr>
          <w:rFonts w:hint="eastAsia" w:ascii="Times New Roman" w:hAnsi="Times New Roman" w:eastAsia="宋体"/>
          <w:sz w:val="20"/>
          <w:lang w:eastAsia="zh-CN"/>
        </w:rPr>
        <w:t>地</w:t>
      </w:r>
      <w:r>
        <w:rPr>
          <w:rFonts w:ascii="Times New Roman" w:hAnsi="Times New Roman" w:eastAsia="宋体"/>
          <w:sz w:val="20"/>
          <w:lang w:eastAsia="zh-CN"/>
        </w:rPr>
        <w:t>出席工场实习。</w:t>
      </w:r>
    </w:p>
    <w:p>
      <w:pPr>
        <w:pStyle w:val="30"/>
        <w:numPr>
          <w:ilvl w:val="1"/>
          <w:numId w:val="1"/>
        </w:numPr>
        <w:ind w:left="720"/>
        <w:rPr>
          <w:rFonts w:ascii="Times New Roman" w:hAnsi="Times New Roman" w:eastAsia="宋体"/>
          <w:bCs/>
          <w:sz w:val="20"/>
          <w:lang w:eastAsia="zh-CN"/>
        </w:rPr>
      </w:pPr>
      <w:r>
        <w:rPr>
          <w:rFonts w:ascii="Times New Roman" w:hAnsi="Times New Roman" w:eastAsia="宋体"/>
          <w:sz w:val="20"/>
          <w:lang w:eastAsia="zh-CN"/>
        </w:rPr>
        <w:t>选修生：由于工作或其他委身而无法全时间上课者（包括学段生，分院学生等）</w:t>
      </w:r>
      <w:r>
        <w:rPr>
          <w:rFonts w:hint="eastAsia" w:ascii="Times New Roman" w:hAnsi="Times New Roman" w:eastAsia="宋体"/>
          <w:sz w:val="20"/>
          <w:lang w:eastAsia="zh-CN"/>
        </w:rPr>
        <w:t>。</w:t>
      </w:r>
    </w:p>
    <w:p>
      <w:pPr>
        <w:rPr>
          <w:rFonts w:ascii="Times New Roman" w:hAnsi="Times New Roman" w:eastAsia="宋体"/>
          <w:bCs/>
          <w:sz w:val="20"/>
          <w:lang w:eastAsia="zh-CN"/>
        </w:rPr>
      </w:pPr>
    </w:p>
    <w:p>
      <w:pPr>
        <w:pStyle w:val="30"/>
        <w:numPr>
          <w:ilvl w:val="0"/>
          <w:numId w:val="1"/>
        </w:numPr>
        <w:ind w:left="360"/>
        <w:rPr>
          <w:rFonts w:ascii="Times New Roman" w:hAnsi="Times New Roman" w:eastAsia="宋体"/>
          <w:bCs/>
          <w:sz w:val="20"/>
          <w:lang w:eastAsia="zh-TW"/>
        </w:rPr>
      </w:pPr>
      <w:r>
        <w:rPr>
          <w:rFonts w:ascii="Times New Roman" w:hAnsi="Times New Roman" w:eastAsia="宋体"/>
          <w:b/>
          <w:bCs/>
          <w:sz w:val="20"/>
          <w:lang w:eastAsia="zh-CN"/>
        </w:rPr>
        <w:t>住宿 (男生/ 女生宿舍)</w:t>
      </w:r>
    </w:p>
    <w:p>
      <w:pPr>
        <w:pStyle w:val="30"/>
        <w:numPr>
          <w:ilvl w:val="1"/>
          <w:numId w:val="1"/>
        </w:numPr>
        <w:ind w:left="720"/>
        <w:rPr>
          <w:rFonts w:ascii="Times New Roman" w:hAnsi="Times New Roman" w:eastAsia="宋体"/>
          <w:bCs/>
          <w:sz w:val="20"/>
          <w:lang w:eastAsia="zh-CN"/>
        </w:rPr>
      </w:pPr>
      <w:r>
        <w:rPr>
          <w:rFonts w:ascii="Times New Roman" w:hAnsi="Times New Roman" w:eastAsia="宋体"/>
          <w:sz w:val="20"/>
          <w:lang w:eastAsia="zh-CN"/>
        </w:rPr>
        <w:t>本院无法提供家庭住宿</w:t>
      </w:r>
      <w:r>
        <w:rPr>
          <w:rFonts w:hint="eastAsia" w:ascii="Times New Roman" w:hAnsi="Times New Roman" w:eastAsia="宋体"/>
          <w:sz w:val="20"/>
          <w:lang w:eastAsia="zh-CN"/>
        </w:rPr>
        <w:t>。</w:t>
      </w:r>
    </w:p>
    <w:p>
      <w:pPr>
        <w:pStyle w:val="30"/>
        <w:numPr>
          <w:ilvl w:val="1"/>
          <w:numId w:val="1"/>
        </w:numPr>
        <w:ind w:left="720"/>
        <w:rPr>
          <w:rFonts w:ascii="Times New Roman" w:hAnsi="Times New Roman" w:eastAsia="宋体"/>
          <w:bCs/>
          <w:sz w:val="20"/>
          <w:lang w:eastAsia="zh-CN"/>
        </w:rPr>
      </w:pPr>
      <w:r>
        <w:rPr>
          <w:rFonts w:hint="eastAsia" w:ascii="Times New Roman" w:hAnsi="Times New Roman" w:eastAsia="宋体"/>
          <w:sz w:val="20"/>
          <w:lang w:eastAsia="zh-CN"/>
        </w:rPr>
        <w:t>住宿生必属全修生。而来自槟城以外的单身全修生需成为住宿生。</w:t>
      </w:r>
    </w:p>
    <w:p>
      <w:pPr>
        <w:rPr>
          <w:rFonts w:ascii="Times New Roman" w:hAnsi="Times New Roman" w:eastAsia="宋体"/>
          <w:szCs w:val="22"/>
          <w:lang w:eastAsia="zh-CN"/>
        </w:rPr>
      </w:pPr>
      <w:r>
        <w:rPr>
          <w:rFonts w:ascii="Times New Roman" w:hAnsi="Times New Roman" w:eastAsia="宋体"/>
          <w:sz w:val="20"/>
          <w:lang w:eastAsia="zh-CN"/>
        </w:rPr>
        <w:br w:type="page"/>
      </w:r>
    </w:p>
    <w:p>
      <w:pPr>
        <w:pStyle w:val="2"/>
        <w:ind w:right="400"/>
        <w:rPr>
          <w:rFonts w:eastAsia="宋体"/>
          <w:snapToGrid/>
          <w:sz w:val="20"/>
          <w:lang w:eastAsia="zh-CN"/>
        </w:rPr>
      </w:pPr>
      <w:r>
        <w:rPr>
          <w:rFonts w:eastAsia="宋体"/>
          <w:sz w:val="24"/>
          <w:lang w:val="en-MY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-256540</wp:posOffset>
                </wp:positionV>
                <wp:extent cx="4960620" cy="654685"/>
                <wp:effectExtent l="0" t="0" r="0" b="0"/>
                <wp:wrapNone/>
                <wp:docPr id="2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753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ind w:left="-90" w:right="-6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  <w:lang w:eastAsia="zh-CN"/>
                              </w:rPr>
                              <w:t>马来西亚浸信会神学院</w:t>
                            </w:r>
                          </w:p>
                          <w:p>
                            <w:pPr>
                              <w:ind w:left="-90" w:right="-66"/>
                              <w:jc w:val="center"/>
                              <w:rPr>
                                <w:rFonts w:ascii="Arial Narrow" w:hAnsi="Arial Narrow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Arial Narrow" w:hAnsi="Arial Narrow" w:eastAsia="宋体"/>
                                <w:sz w:val="18"/>
                                <w:szCs w:val="18"/>
                                <w:lang w:eastAsia="zh-CN"/>
                              </w:rPr>
                              <w:t>40 A-D, Mukim 17, Batu Ferringhi, 11100 Penang, Malaysia</w:t>
                            </w:r>
                          </w:p>
                          <w:p>
                            <w:pPr>
                              <w:ind w:left="-90" w:right="-66"/>
                              <w:jc w:val="center"/>
                              <w:rPr>
                                <w:rFonts w:ascii="Arial Narrow" w:hAnsi="Arial Narrow" w:eastAsia="宋体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Arial Narrow" w:hAnsi="Arial Narrow" w:eastAsia="宋体"/>
                                <w:sz w:val="18"/>
                                <w:szCs w:val="18"/>
                                <w:lang w:eastAsia="zh-CN"/>
                              </w:rPr>
                              <w:t>电话：+604-8811245 / 传真：+604-8811995</w:t>
                            </w:r>
                            <w:r>
                              <w:rPr>
                                <w:rFonts w:ascii="Arial Narrow" w:hAnsi="Arial Narrow" w:eastAsia="宋体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 Narrow" w:hAnsi="Arial Narrow" w:eastAsia="宋体"/>
                                <w:sz w:val="18"/>
                                <w:szCs w:val="18"/>
                                <w:lang w:eastAsia="zh-CN"/>
                              </w:rPr>
                              <w:t>电邮：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"mailto:info.mbts@gmail.com"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20"/>
                                <w:rFonts w:ascii="Arial Narrow" w:hAnsi="Arial Narrow" w:eastAsia="宋体"/>
                                <w:color w:val="auto"/>
                                <w:sz w:val="18"/>
                                <w:szCs w:val="18"/>
                                <w:lang w:eastAsia="zh-CN"/>
                              </w:rPr>
                              <w:t>info.mbts@gmail.com</w:t>
                            </w:r>
                            <w:r>
                              <w:rPr>
                                <w:rStyle w:val="20"/>
                                <w:rFonts w:ascii="Arial Narrow" w:hAnsi="Arial Narrow" w:eastAsia="宋体"/>
                                <w:color w:val="auto"/>
                                <w:sz w:val="18"/>
                                <w:szCs w:val="18"/>
                                <w:lang w:eastAsia="zh-CN"/>
                              </w:rPr>
                              <w:fldChar w:fldCharType="end"/>
                            </w:r>
                            <w:r>
                              <w:rPr>
                                <w:rStyle w:val="20"/>
                                <w:rFonts w:ascii="Arial Narrow" w:hAnsi="Arial Narrow" w:eastAsia="宋体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Style w:val="20"/>
                                <w:rFonts w:ascii="Arial Narrow" w:hAnsi="Arial Narrow" w:eastAsia="宋体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网址</w:t>
                            </w:r>
                            <w:r>
                              <w:rPr>
                                <w:rStyle w:val="20"/>
                                <w:rFonts w:hint="eastAsia" w:ascii="Arial Narrow" w:hAnsi="Arial Narrow" w:eastAsia="宋体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：www.</w:t>
                            </w:r>
                            <w:r>
                              <w:rPr>
                                <w:rStyle w:val="20"/>
                                <w:rFonts w:ascii="Arial Narrow" w:hAnsi="Arial Narrow" w:eastAsia="宋体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mbts.org.my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52.35pt;margin-top:-20.2pt;height:51.55pt;width:390.6pt;z-index:251656192;mso-width-relative:page;mso-height-relative:page;" filled="f" stroked="f" coordsize="21600,21600" o:gfxdata="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rvu/9cAAAAKAQAADwAAAAAAAAABACAAAAAiAAAAZHJzL2Rvd25yZXYueG1sUEsBAhQAFAAAAAgA&#10;h07iQA2rCAXtAQAAxw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ind w:left="-90" w:right="-6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  <w:lang w:eastAsia="zh-CN"/>
                        </w:rPr>
                        <w:t>马来西亚浸信会神学院</w:t>
                      </w:r>
                    </w:p>
                    <w:p>
                      <w:pPr>
                        <w:ind w:left="-90" w:right="-66"/>
                        <w:jc w:val="center"/>
                        <w:rPr>
                          <w:rFonts w:ascii="Arial Narrow" w:hAnsi="Arial Narrow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Arial Narrow" w:hAnsi="Arial Narrow" w:eastAsia="宋体"/>
                          <w:sz w:val="18"/>
                          <w:szCs w:val="18"/>
                          <w:lang w:eastAsia="zh-CN"/>
                        </w:rPr>
                        <w:t>40 A-D, Mukim 17, Batu Ferringhi, 11100 Penang, Malaysia</w:t>
                      </w:r>
                    </w:p>
                    <w:p>
                      <w:pPr>
                        <w:ind w:left="-90" w:right="-66"/>
                        <w:jc w:val="center"/>
                        <w:rPr>
                          <w:rFonts w:ascii="Arial Narrow" w:hAnsi="Arial Narrow" w:eastAsia="宋体"/>
                          <w:b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Arial Narrow" w:hAnsi="Arial Narrow" w:eastAsia="宋体"/>
                          <w:sz w:val="18"/>
                          <w:szCs w:val="18"/>
                          <w:lang w:eastAsia="zh-CN"/>
                        </w:rPr>
                        <w:t>电话：+604-8811245 / 传真：+604-8811995</w:t>
                      </w:r>
                      <w:r>
                        <w:rPr>
                          <w:rFonts w:ascii="Arial Narrow" w:hAnsi="Arial Narrow" w:eastAsia="宋体"/>
                          <w:sz w:val="18"/>
                          <w:szCs w:val="18"/>
                          <w:lang w:eastAsia="zh-CN"/>
                        </w:rPr>
                        <w:tab/>
                      </w:r>
                      <w:r>
                        <w:rPr>
                          <w:rFonts w:ascii="Arial Narrow" w:hAnsi="Arial Narrow" w:eastAsia="宋体"/>
                          <w:sz w:val="18"/>
                          <w:szCs w:val="18"/>
                          <w:lang w:eastAsia="zh-CN"/>
                        </w:rPr>
                        <w:t>电邮：</w:t>
                      </w:r>
                      <w:r>
                        <w:fldChar w:fldCharType="begin"/>
                      </w:r>
                      <w:r>
                        <w:instrText xml:space="preserve"> HYPERLINK "mailto:info.mbts@gmail.com" </w:instrText>
                      </w:r>
                      <w:r>
                        <w:fldChar w:fldCharType="separate"/>
                      </w:r>
                      <w:r>
                        <w:rPr>
                          <w:rStyle w:val="20"/>
                          <w:rFonts w:ascii="Arial Narrow" w:hAnsi="Arial Narrow" w:eastAsia="宋体"/>
                          <w:color w:val="auto"/>
                          <w:sz w:val="18"/>
                          <w:szCs w:val="18"/>
                          <w:lang w:eastAsia="zh-CN"/>
                        </w:rPr>
                        <w:t>info.mbts@gmail.com</w:t>
                      </w:r>
                      <w:r>
                        <w:rPr>
                          <w:rStyle w:val="20"/>
                          <w:rFonts w:ascii="Arial Narrow" w:hAnsi="Arial Narrow" w:eastAsia="宋体"/>
                          <w:color w:val="auto"/>
                          <w:sz w:val="18"/>
                          <w:szCs w:val="18"/>
                          <w:lang w:eastAsia="zh-CN"/>
                        </w:rPr>
                        <w:fldChar w:fldCharType="end"/>
                      </w:r>
                      <w:r>
                        <w:rPr>
                          <w:rStyle w:val="20"/>
                          <w:rFonts w:ascii="Arial Narrow" w:hAnsi="Arial Narrow" w:eastAsia="宋体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ab/>
                      </w:r>
                      <w:r>
                        <w:rPr>
                          <w:rStyle w:val="20"/>
                          <w:rFonts w:ascii="Arial Narrow" w:hAnsi="Arial Narrow" w:eastAsia="宋体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网址</w:t>
                      </w:r>
                      <w:r>
                        <w:rPr>
                          <w:rStyle w:val="20"/>
                          <w:rFonts w:hint="eastAsia" w:ascii="Arial Narrow" w:hAnsi="Arial Narrow" w:eastAsia="宋体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：www.</w:t>
                      </w:r>
                      <w:r>
                        <w:rPr>
                          <w:rStyle w:val="20"/>
                          <w:rFonts w:ascii="Arial Narrow" w:hAnsi="Arial Narrow" w:eastAsia="宋体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mbts.org.my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sz w:val="20"/>
          <w:lang w:val="en-MY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-194945</wp:posOffset>
            </wp:positionV>
            <wp:extent cx="539750" cy="539750"/>
            <wp:effectExtent l="0" t="0" r="0" b="0"/>
            <wp:wrapNone/>
            <wp:docPr id="28" name="Picture 28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MB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宋体"/>
          <w:snapToGrid/>
          <w:sz w:val="20"/>
          <w:lang w:eastAsia="zh-CN"/>
        </w:rPr>
        <w:t xml:space="preserve">           </w:t>
      </w:r>
    </w:p>
    <w:p>
      <w:pPr>
        <w:spacing w:before="120" w:after="120"/>
        <w:jc w:val="center"/>
        <w:rPr>
          <w:rFonts w:ascii="Times New Roman" w:hAnsi="Times New Roman" w:eastAsia="宋体"/>
          <w:b/>
          <w:bCs/>
          <w:sz w:val="24"/>
          <w:szCs w:val="24"/>
          <w:u w:val="single"/>
          <w:lang w:eastAsia="zh-CN"/>
        </w:rPr>
      </w:pPr>
      <w:r>
        <w:rPr>
          <w:rFonts w:eastAsia="宋体"/>
          <w:sz w:val="20"/>
          <w:lang w:val="en-MY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210185</wp:posOffset>
                </wp:positionV>
                <wp:extent cx="6412865" cy="45720"/>
                <wp:effectExtent l="0" t="0" r="26035" b="31115"/>
                <wp:wrapNone/>
                <wp:docPr id="1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303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o:spt="32" type="#_x0000_t32" style="position:absolute;left:0pt;flip:y;margin-left:-5.05pt;margin-top:16.55pt;height:3.6pt;width:504.95pt;z-index:251655168;mso-width-relative:page;mso-height-relative:page;" filled="f" stroked="t" coordsize="21600,21600" o:gfxdata="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yWzkTXAAAACQEAAA8AAAAAAAAAAQAgAAAAIgAAAGRycy9kb3ducmV2&#10;LnhtbFBLAQIUABQAAAAIAIdO4kDrC2IDxAEAAHMDAAAOAAAAAAAAAAEAIAAAACY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20"/>
        <w:jc w:val="center"/>
        <w:rPr>
          <w:rFonts w:ascii="Times New Roman" w:hAnsi="Times New Roman" w:eastAsia="宋体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 w:eastAsia="宋体"/>
          <w:b/>
          <w:bCs/>
          <w:sz w:val="24"/>
          <w:szCs w:val="24"/>
          <w:u w:val="single"/>
          <w:lang w:eastAsia="zh-CN"/>
        </w:rPr>
        <w:t>入学申请表格</w:t>
      </w:r>
      <w:r>
        <w:rPr>
          <w:rFonts w:hint="eastAsia" w:ascii="Times New Roman" w:hAnsi="Times New Roman" w:eastAsia="宋体"/>
          <w:b/>
          <w:bCs/>
          <w:sz w:val="24"/>
          <w:szCs w:val="24"/>
          <w:u w:val="single"/>
          <w:lang w:eastAsia="zh-CN"/>
        </w:rPr>
        <w:t>（中文部）</w:t>
      </w:r>
    </w:p>
    <w:tbl>
      <w:tblPr>
        <w:tblStyle w:val="22"/>
        <w:tblW w:w="101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349"/>
        <w:gridCol w:w="450"/>
        <w:gridCol w:w="900"/>
        <w:gridCol w:w="1260"/>
        <w:gridCol w:w="1009"/>
        <w:gridCol w:w="1151"/>
        <w:gridCol w:w="540"/>
        <w:gridCol w:w="450"/>
        <w:gridCol w:w="270"/>
        <w:gridCol w:w="1440"/>
        <w:gridCol w:w="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0" w:type="dxa"/>
            <w:gridSpan w:val="10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120"/>
              <w:rPr>
                <w:rFonts w:ascii="Times New Roman" w:hAnsi="Times New Roman" w:eastAsia="宋体"/>
                <w:i/>
                <w:iCs/>
                <w:sz w:val="20"/>
                <w:lang w:eastAsia="zh-CN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A. </w:t>
            </w:r>
            <w:r>
              <w:rPr>
                <w:rFonts w:ascii="Times New Roman" w:hAnsi="Times New Roman" w:eastAsia="宋体"/>
                <w:b/>
                <w:szCs w:val="22"/>
                <w:u w:val="single"/>
                <w:lang w:eastAsia="zh-CN"/>
              </w:rPr>
              <w:t>基本资料</w:t>
            </w:r>
            <w:r>
              <w:rPr>
                <w:rFonts w:ascii="Times New Roman" w:hAnsi="Times New Roman" w:eastAsia="宋体"/>
                <w:szCs w:val="22"/>
                <w:lang w:eastAsia="zh-CN"/>
              </w:rPr>
              <w:tab/>
            </w:r>
            <w:r>
              <w:rPr>
                <w:rFonts w:ascii="Times New Roman" w:hAnsi="Times New Roman" w:eastAsia="宋体"/>
                <w:szCs w:val="22"/>
                <w:lang w:eastAsia="zh-CN"/>
              </w:rPr>
              <w:tab/>
            </w:r>
            <w:r>
              <w:rPr>
                <w:rFonts w:ascii="Times New Roman" w:hAnsi="Times New Roman" w:eastAsia="宋体"/>
                <w:szCs w:val="22"/>
                <w:lang w:eastAsia="zh-CN"/>
              </w:rPr>
              <w:tab/>
            </w:r>
            <w:r>
              <w:rPr>
                <w:rFonts w:ascii="Times New Roman" w:hAnsi="Times New Roman" w:eastAsia="宋体"/>
                <w:szCs w:val="22"/>
                <w:lang w:eastAsia="zh-CN"/>
              </w:rPr>
              <w:tab/>
            </w:r>
            <w:r>
              <w:rPr>
                <w:rFonts w:ascii="Times New Roman" w:hAnsi="Times New Roman" w:eastAsia="宋体"/>
                <w:szCs w:val="22"/>
                <w:lang w:eastAsia="zh-CN"/>
              </w:rPr>
              <w:tab/>
            </w:r>
            <w:r>
              <w:rPr>
                <w:rFonts w:ascii="Times New Roman" w:hAnsi="Times New Roman" w:eastAsia="宋体"/>
                <w:szCs w:val="22"/>
                <w:lang w:eastAsia="zh-CN"/>
              </w:rPr>
              <w:tab/>
            </w:r>
            <w:r>
              <w:rPr>
                <w:rFonts w:ascii="Times New Roman" w:hAnsi="Times New Roman" w:eastAsia="宋体"/>
                <w:szCs w:val="22"/>
                <w:lang w:eastAsia="zh-CN"/>
              </w:rPr>
              <w:tab/>
            </w:r>
            <w:r>
              <w:rPr>
                <w:rFonts w:ascii="Times New Roman" w:hAnsi="Times New Roman" w:eastAsia="宋体"/>
                <w:szCs w:val="22"/>
                <w:lang w:eastAsia="zh-CN"/>
              </w:rPr>
              <w:tab/>
            </w: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 xml:space="preserve">* </w:t>
            </w:r>
            <w:r>
              <w:rPr>
                <w:rFonts w:hint="eastAsia" w:ascii="Times New Roman" w:hAnsi="Times New Roman" w:eastAsia="宋体"/>
                <w:i/>
                <w:iCs/>
                <w:sz w:val="18"/>
                <w:szCs w:val="18"/>
                <w:lang w:eastAsia="zh-CN"/>
              </w:rPr>
              <w:t xml:space="preserve">注：请打 </w:t>
            </w:r>
            <w:r>
              <w:rPr>
                <w:rFonts w:ascii="Times New Roman" w:hAnsi="Times New Roman" w:eastAsia="宋体"/>
                <w:sz w:val="20"/>
              </w:rPr>
              <w:fldChar w:fldCharType="begin">
                <w:ffData>
                  <w:enabled w:val="0"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Times New Roman" w:hAnsi="Times New Roman" w:eastAsia="宋体"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sz w:val="20"/>
              </w:rPr>
              <w:fldChar w:fldCharType="end"/>
            </w:r>
          </w:p>
        </w:tc>
        <w:tc>
          <w:tcPr>
            <w:tcW w:w="22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sdt>
              <w:sdtPr>
                <w:rPr>
                  <w:rFonts w:ascii="Times New Roman" w:hAnsi="Times New Roman" w:eastAsia="宋体"/>
                  <w:sz w:val="20"/>
                  <w:lang w:eastAsia="zh-CN"/>
                </w:rPr>
                <w:id w:val="364248526"/>
                <w:showingPlcHdr/>
                <w:picture/>
              </w:sdtPr>
              <w:sdtEndPr>
                <w:rPr>
                  <w:rFonts w:ascii="Times New Roman" w:hAnsi="Times New Roman" w:eastAsia="宋体"/>
                  <w:sz w:val="20"/>
                  <w:lang w:eastAsia="zh-CN"/>
                </w:rPr>
              </w:sdtEndPr>
              <w:sdtContent>
                <w:bookmarkStart w:id="0" w:name="_GoBack"/>
                <w:r>
                  <w:rPr>
                    <w:rFonts w:ascii="Times New Roman" w:hAnsi="Times New Roman" w:eastAsia="宋体"/>
                    <w:sz w:val="20"/>
                    <w:lang w:val="en-MY" w:eastAsia="zh-CN"/>
                  </w:rPr>
                  <w:drawing>
                    <wp:inline distT="0" distB="0" distL="0" distR="0">
                      <wp:extent cx="1306195" cy="1771650"/>
                      <wp:effectExtent l="0" t="0" r="8255" b="0"/>
                      <wp:docPr id="1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7430" cy="1773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End w:id="0"/>
              </w:sdtContent>
            </w:sdt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i)</w:t>
            </w:r>
          </w:p>
        </w:tc>
        <w:tc>
          <w:tcPr>
            <w:tcW w:w="7109" w:type="dxa"/>
            <w:gridSpan w:val="8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i/>
                <w:iCs/>
                <w:sz w:val="20"/>
                <w:lang w:eastAsia="zh-CN"/>
              </w:rPr>
              <w:t>姓名</w:t>
            </w:r>
          </w:p>
        </w:tc>
        <w:tc>
          <w:tcPr>
            <w:tcW w:w="270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中文姓名：</w:t>
            </w:r>
          </w:p>
        </w:tc>
        <w:tc>
          <w:tcPr>
            <w:tcW w:w="5760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t>     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英文姓名：</w:t>
            </w:r>
          </w:p>
        </w:tc>
        <w:tc>
          <w:tcPr>
            <w:tcW w:w="576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t>     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ii)</w:t>
            </w:r>
          </w:p>
        </w:tc>
        <w:tc>
          <w:tcPr>
            <w:tcW w:w="7379" w:type="dxa"/>
            <w:gridSpan w:val="9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i/>
                <w:iCs/>
                <w:sz w:val="20"/>
                <w:lang w:eastAsia="zh-CN"/>
              </w:rPr>
              <w:t>个人资料</w:t>
            </w:r>
          </w:p>
        </w:tc>
        <w:tc>
          <w:tcPr>
            <w:tcW w:w="228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性别</w:t>
            </w:r>
          </w:p>
        </w:tc>
        <w:tc>
          <w:tcPr>
            <w:tcW w:w="5760" w:type="dxa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sz w:val="20"/>
              </w:rPr>
              <w:t xml:space="preserve"> 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>男</w:t>
            </w:r>
            <w:r>
              <w:rPr>
                <w:rFonts w:ascii="Times New Roman" w:hAnsi="Times New Roman" w:eastAsia="宋体"/>
                <w:sz w:val="20"/>
              </w:rPr>
              <w:tab/>
            </w:r>
            <w:r>
              <w:rPr>
                <w:rFonts w:ascii="Times New Roman" w:hAnsi="Times New Roman" w:eastAsia="宋体"/>
                <w:sz w:val="20"/>
              </w:rPr>
              <w:tab/>
            </w:r>
            <w:r>
              <w:rPr>
                <w:rFonts w:ascii="Times New Roman" w:hAnsi="Times New Roman" w:eastAsia="宋体"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sz w:val="20"/>
              </w:rPr>
              <w:t xml:space="preserve"> 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>女</w:t>
            </w:r>
          </w:p>
        </w:tc>
        <w:tc>
          <w:tcPr>
            <w:tcW w:w="270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出生日期：</w:t>
            </w:r>
          </w:p>
        </w:tc>
        <w:tc>
          <w:tcPr>
            <w:tcW w:w="5760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身份证号码（大马公民）：</w:t>
            </w:r>
          </w:p>
        </w:tc>
        <w:tc>
          <w:tcPr>
            <w:tcW w:w="441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护照号码（非大马公民）：</w:t>
            </w:r>
          </w:p>
        </w:tc>
        <w:tc>
          <w:tcPr>
            <w:tcW w:w="441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国籍：</w:t>
            </w:r>
          </w:p>
        </w:tc>
        <w:tc>
          <w:tcPr>
            <w:tcW w:w="4410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3959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持有任何大马长期签证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>（非大马公民）：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ascii="Times New Roman" w:hAnsi="Times New Roman" w:eastAsia="宋体"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是（请注明类型）</w:t>
            </w:r>
          </w:p>
        </w:tc>
        <w:tc>
          <w:tcPr>
            <w:tcW w:w="2700" w:type="dxa"/>
            <w:gridSpan w:val="4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ascii="Times New Roman" w:hAnsi="Times New Roman" w:eastAsia="宋体"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iii)</w:t>
            </w:r>
          </w:p>
        </w:tc>
        <w:tc>
          <w:tcPr>
            <w:tcW w:w="9663" w:type="dxa"/>
            <w:gridSpan w:val="11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i/>
                <w:iCs/>
                <w:sz w:val="20"/>
                <w:lang w:eastAsia="zh-CN"/>
              </w:rPr>
              <w:t>通讯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电话（住家）：</w:t>
            </w:r>
          </w:p>
        </w:tc>
        <w:tc>
          <w:tcPr>
            <w:tcW w:w="316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电话（手提）：</w:t>
            </w:r>
          </w:p>
        </w:tc>
        <w:tc>
          <w:tcPr>
            <w:tcW w:w="3004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电邮：</w:t>
            </w:r>
          </w:p>
        </w:tc>
        <w:tc>
          <w:tcPr>
            <w:tcW w:w="7864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通讯地址：</w:t>
            </w:r>
          </w:p>
        </w:tc>
        <w:tc>
          <w:tcPr>
            <w:tcW w:w="7864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7864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</w:instrText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iv)</w:t>
            </w:r>
          </w:p>
        </w:tc>
        <w:tc>
          <w:tcPr>
            <w:tcW w:w="9663" w:type="dxa"/>
            <w:gridSpan w:val="11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i/>
                <w:iCs/>
                <w:sz w:val="20"/>
                <w:lang w:eastAsia="zh-CN"/>
              </w:rPr>
              <w:t>紧急联络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姓名：</w:t>
            </w:r>
          </w:p>
        </w:tc>
        <w:tc>
          <w:tcPr>
            <w:tcW w:w="7864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电话（手提）：</w:t>
            </w:r>
          </w:p>
        </w:tc>
        <w:tc>
          <w:tcPr>
            <w:tcW w:w="7864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关系：</w:t>
            </w:r>
          </w:p>
        </w:tc>
        <w:tc>
          <w:tcPr>
            <w:tcW w:w="7864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</w:tbl>
    <w:p>
      <w:pPr>
        <w:spacing w:after="120"/>
        <w:rPr>
          <w:rFonts w:ascii="Times New Roman" w:hAnsi="Times New Roman" w:eastAsia="宋体"/>
          <w:b/>
          <w:szCs w:val="22"/>
          <w:u w:val="single"/>
          <w:lang w:eastAsia="zh-CN"/>
        </w:rPr>
      </w:pPr>
    </w:p>
    <w:p>
      <w:pPr>
        <w:spacing w:before="240" w:after="120"/>
        <w:rPr>
          <w:rFonts w:ascii="Times New Roman" w:hAnsi="Times New Roman" w:eastAsia="宋体"/>
          <w:b/>
          <w:bCs/>
          <w:u w:val="single"/>
          <w:lang w:eastAsia="zh-TW"/>
        </w:rPr>
      </w:pPr>
      <w:r>
        <w:rPr>
          <w:rFonts w:ascii="Times New Roman" w:hAnsi="Times New Roman" w:eastAsia="宋体"/>
          <w:b/>
          <w:bCs/>
          <w:u w:val="single"/>
          <w:lang w:eastAsia="zh-TW"/>
        </w:rPr>
        <w:t xml:space="preserve">B. </w:t>
      </w:r>
      <w:r>
        <w:rPr>
          <w:rFonts w:ascii="Times New Roman" w:hAnsi="Times New Roman" w:eastAsia="宋体"/>
          <w:b/>
          <w:bCs/>
          <w:u w:val="single"/>
          <w:lang w:eastAsia="zh-CN"/>
        </w:rPr>
        <w:t>课程</w:t>
      </w:r>
    </w:p>
    <w:tbl>
      <w:tblPr>
        <w:tblStyle w:val="22"/>
        <w:tblW w:w="100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362"/>
        <w:gridCol w:w="1620"/>
        <w:gridCol w:w="1350"/>
        <w:gridCol w:w="987"/>
        <w:gridCol w:w="3513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6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i)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学生身份</w:t>
            </w: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>
            <w:pPr>
              <w:pStyle w:val="2"/>
              <w:rPr>
                <w:rFonts w:eastAsia="宋体"/>
                <w:b w:val="0"/>
                <w:bCs/>
                <w:sz w:val="20"/>
                <w:lang w:eastAsia="zh-CN"/>
              </w:rPr>
            </w:pP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全修生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选修生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>学段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生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>遥距课程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8"/>
                <w:szCs w:val="8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i/>
                <w:iCs/>
                <w:sz w:val="8"/>
                <w:szCs w:val="8"/>
                <w:lang w:eastAsia="zh-CN"/>
              </w:rPr>
            </w:pP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>
            <w:pPr>
              <w:pStyle w:val="2"/>
              <w:rPr>
                <w:rFonts w:eastAsia="宋体"/>
                <w:b w:val="0"/>
                <w:bCs/>
                <w:sz w:val="8"/>
                <w:szCs w:val="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6" w:type="dxa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ii)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i/>
                <w:i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学院地点</w:t>
            </w: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>
            <w:pPr>
              <w:pStyle w:val="2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槟城总院*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* 申请入住学院宿舍？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是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6" w:type="dxa"/>
            <w:vMerge w:val="restart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中区分院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6" w:type="dxa"/>
            <w:vMerge w:val="continue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</w:rPr>
            </w:pP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其他（请注明）：</w:t>
            </w:r>
          </w:p>
        </w:tc>
        <w:tc>
          <w:tcPr>
            <w:tcW w:w="5313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</w:rPr>
            </w:pP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t>     </w:t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8"/>
                <w:szCs w:val="8"/>
                <w:lang w:eastAsia="zh-TW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i/>
                <w:iCs/>
                <w:sz w:val="8"/>
                <w:szCs w:val="8"/>
                <w:lang w:eastAsia="zh-CN"/>
              </w:rPr>
            </w:pP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8"/>
                <w:szCs w:val="8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6" w:type="dxa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i/>
                <w:i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申请课程</w:t>
            </w: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6" w:type="dxa"/>
            <w:shd w:val="clear" w:color="auto" w:fill="auto"/>
            <w:vAlign w:val="center"/>
          </w:tcPr>
          <w:p>
            <w:pPr>
              <w:pStyle w:val="2"/>
              <w:spacing w:before="120" w:after="120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>
            <w:pPr>
              <w:pStyle w:val="2"/>
              <w:spacing w:before="120" w:after="120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1.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2"/>
              <w:spacing w:before="120" w:after="120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传道专职</w:t>
            </w: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>
            <w:pPr>
              <w:pStyle w:val="2"/>
              <w:spacing w:before="120" w:after="180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神学学士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(B.Th.)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道学硕士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(M.Div.)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6" w:type="dxa"/>
            <w:shd w:val="clear" w:color="auto" w:fill="auto"/>
            <w:vAlign w:val="center"/>
          </w:tcPr>
          <w:p>
            <w:pPr>
              <w:pStyle w:val="2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>
            <w:pPr>
              <w:pStyle w:val="2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2.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基督教研究</w:t>
            </w: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</w:rPr>
              <w:t xml:space="preserve"> 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>高等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(Grad. Dip. C.S.)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硕士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</w:rPr>
              <w:t>(M.C.S.)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6" w:type="dxa"/>
            <w:shd w:val="clear" w:color="auto" w:fill="auto"/>
            <w:vAlign w:val="center"/>
          </w:tcPr>
          <w:p>
            <w:pPr>
              <w:pStyle w:val="2"/>
              <w:spacing w:after="180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>
            <w:pPr>
              <w:pStyle w:val="2"/>
              <w:spacing w:after="180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2"/>
              <w:spacing w:after="180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>
            <w:pPr>
              <w:pStyle w:val="2"/>
              <w:spacing w:after="180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(Dip. C.S.)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6" w:type="dxa"/>
            <w:shd w:val="clear" w:color="auto" w:fill="auto"/>
            <w:vAlign w:val="center"/>
          </w:tcPr>
          <w:p>
            <w:pPr>
              <w:pStyle w:val="2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>
            <w:pPr>
              <w:pStyle w:val="2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3.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晋升神学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TW"/>
              </w:rPr>
              <w:t>(CTE)</w:t>
            </w: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晋升神学学士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(B.Th. CTE)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晋升道学硕士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(M.Div. CTE)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6" w:type="dxa"/>
            <w:shd w:val="clear" w:color="auto" w:fill="auto"/>
            <w:vAlign w:val="center"/>
          </w:tcPr>
          <w:p>
            <w:pPr>
              <w:pStyle w:val="2"/>
              <w:spacing w:after="180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>
            <w:pPr>
              <w:pStyle w:val="2"/>
              <w:spacing w:after="180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2"/>
              <w:spacing w:after="180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4"/>
            <w:shd w:val="clear" w:color="auto" w:fill="auto"/>
            <w:vAlign w:val="center"/>
          </w:tcPr>
          <w:p>
            <w:pPr>
              <w:pStyle w:val="2"/>
              <w:spacing w:after="180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文学硕士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b w:val="0"/>
                <w:bCs/>
                <w:sz w:val="20"/>
              </w:rPr>
              <w:t xml:space="preserve">–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教牧学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 xml:space="preserve"> (M.A.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Pastoral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>)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文学硕士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b w:val="0"/>
                <w:bCs/>
                <w:sz w:val="20"/>
              </w:rPr>
              <w:t xml:space="preserve">–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宣教学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 xml:space="preserve"> (M.A.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Missiology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6" w:type="dxa"/>
            <w:shd w:val="clear" w:color="auto" w:fill="auto"/>
            <w:vAlign w:val="center"/>
          </w:tcPr>
          <w:p>
            <w:pPr>
              <w:pStyle w:val="2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>
            <w:pPr>
              <w:pStyle w:val="2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>4</w:t>
            </w:r>
            <w:r>
              <w:rPr>
                <w:rFonts w:eastAsia="宋体"/>
                <w:b w:val="0"/>
                <w:bCs/>
                <w:sz w:val="20"/>
                <w:lang w:eastAsia="zh-TW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其他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</w:rPr>
            </w:pP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请注明：</w:t>
            </w:r>
          </w:p>
        </w:tc>
        <w:tc>
          <w:tcPr>
            <w:tcW w:w="6300" w:type="dxa"/>
            <w:gridSpan w:val="3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</w:rPr>
            </w:pP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t>     </w:t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8"/>
                <w:szCs w:val="8"/>
                <w:lang w:eastAsia="zh-TW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i/>
                <w:iCs/>
                <w:sz w:val="8"/>
                <w:szCs w:val="8"/>
                <w:lang w:eastAsia="zh-CN"/>
              </w:rPr>
            </w:pPr>
          </w:p>
        </w:tc>
        <w:tc>
          <w:tcPr>
            <w:tcW w:w="5850" w:type="dxa"/>
            <w:gridSpan w:val="3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8"/>
                <w:szCs w:val="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6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iv)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入学学期</w:t>
            </w:r>
          </w:p>
        </w:tc>
        <w:tc>
          <w:tcPr>
            <w:tcW w:w="5850" w:type="dxa"/>
            <w:gridSpan w:val="3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CN"/>
              </w:rPr>
            </w:pP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一月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六月</w:t>
            </w:r>
            <w:r>
              <w:rPr>
                <w:rFonts w:eastAsia="宋体"/>
                <w:b w:val="0"/>
                <w:bCs/>
                <w:i/>
                <w:iCs/>
                <w:sz w:val="18"/>
                <w:szCs w:val="18"/>
                <w:lang w:eastAsia="zh-CN"/>
              </w:rPr>
              <w:t>*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九月</w:t>
            </w:r>
            <w:r>
              <w:rPr>
                <w:rFonts w:eastAsia="宋体"/>
                <w:b w:val="0"/>
                <w:bCs/>
                <w:i/>
                <w:iCs/>
                <w:sz w:val="18"/>
                <w:szCs w:val="18"/>
                <w:lang w:eastAsia="zh-CN"/>
              </w:rPr>
              <w:t>*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年份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>：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Cs/>
                <w:sz w:val="20"/>
                <w:lang w:eastAsia="zh-CN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  <w:lang w:eastAsia="zh-CN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6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2" w:type="dxa"/>
            <w:gridSpan w:val="6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注：马浸神有权拒绝</w:t>
            </w:r>
            <w:r>
              <w:rPr>
                <w:rFonts w:hint="eastAsia" w:eastAsia="宋体"/>
                <w:b w:val="0"/>
                <w:i/>
                <w:iCs/>
                <w:sz w:val="18"/>
                <w:szCs w:val="18"/>
                <w:lang w:eastAsia="zh-CN"/>
              </w:rPr>
              <w:t>申请者</w:t>
            </w:r>
            <w:r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于这些学期入学。主</w:t>
            </w:r>
            <w:r>
              <w:rPr>
                <w:rFonts w:hint="eastAsia" w:eastAsia="宋体"/>
                <w:b w:val="0"/>
                <w:i/>
                <w:iCs/>
                <w:sz w:val="18"/>
                <w:szCs w:val="18"/>
                <w:lang w:eastAsia="zh-CN"/>
              </w:rPr>
              <w:t>要</w:t>
            </w:r>
            <w:r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因为许多必修科都在一月开课。若</w:t>
            </w:r>
            <w:r>
              <w:rPr>
                <w:rFonts w:hint="eastAsia" w:eastAsia="宋体"/>
                <w:b w:val="0"/>
                <w:i/>
                <w:iCs/>
                <w:sz w:val="18"/>
                <w:szCs w:val="18"/>
                <w:lang w:eastAsia="zh-CN"/>
              </w:rPr>
              <w:t>申请者</w:t>
            </w:r>
            <w:r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在</w:t>
            </w:r>
            <w:r>
              <w:rPr>
                <w:rFonts w:hint="eastAsia" w:eastAsia="宋体"/>
                <w:b w:val="0"/>
                <w:i/>
                <w:iCs/>
                <w:sz w:val="18"/>
                <w:szCs w:val="18"/>
                <w:lang w:eastAsia="zh-CN"/>
              </w:rPr>
              <w:t>此</w:t>
            </w:r>
            <w:r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学期入学，可能</w:t>
            </w:r>
            <w:r>
              <w:rPr>
                <w:rFonts w:hint="eastAsia" w:eastAsia="宋体"/>
                <w:b w:val="0"/>
                <w:i/>
                <w:iCs/>
                <w:sz w:val="18"/>
                <w:szCs w:val="18"/>
                <w:lang w:eastAsia="zh-CN"/>
              </w:rPr>
              <w:t>因缺乏必修科而无法报读一些课，导致</w:t>
            </w:r>
            <w:r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需要较长的时间方能毕业。</w:t>
            </w:r>
          </w:p>
        </w:tc>
      </w:tr>
    </w:tbl>
    <w:p>
      <w:pPr>
        <w:rPr>
          <w:rFonts w:ascii="Times New Roman" w:hAnsi="Times New Roman" w:eastAsia="宋体"/>
          <w:lang w:eastAsia="zh-CN"/>
        </w:rPr>
      </w:pPr>
    </w:p>
    <w:p>
      <w:pPr>
        <w:rPr>
          <w:rFonts w:ascii="Times New Roman" w:hAnsi="Times New Roman" w:eastAsia="宋体"/>
          <w:lang w:eastAsia="zh-CN"/>
        </w:rPr>
      </w:pPr>
    </w:p>
    <w:p>
      <w:pPr>
        <w:rPr>
          <w:rFonts w:ascii="Times New Roman" w:hAnsi="Times New Roman" w:eastAsia="宋体"/>
          <w:lang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9" w:h="16834"/>
          <w:pgMar w:top="576" w:right="864" w:bottom="576" w:left="1080" w:header="288" w:footer="288" w:gutter="0"/>
          <w:pgNumType w:start="0"/>
          <w:cols w:space="720" w:num="1"/>
          <w:titlePg/>
          <w:docGrid w:linePitch="299" w:charSpace="0"/>
        </w:sectPr>
      </w:pPr>
    </w:p>
    <w:p>
      <w:pPr>
        <w:spacing w:after="120"/>
        <w:rPr>
          <w:rFonts w:ascii="Times New Roman" w:hAnsi="Times New Roman" w:eastAsia="宋体"/>
          <w:szCs w:val="22"/>
        </w:rPr>
      </w:pPr>
      <w:r>
        <w:rPr>
          <w:rFonts w:ascii="Times New Roman" w:hAnsi="Times New Roman" w:eastAsia="宋体"/>
          <w:b/>
          <w:szCs w:val="22"/>
          <w:u w:val="single"/>
        </w:rPr>
        <w:t xml:space="preserve">C. </w:t>
      </w:r>
      <w:r>
        <w:rPr>
          <w:rFonts w:ascii="Times New Roman" w:hAnsi="Times New Roman" w:eastAsia="宋体"/>
          <w:b/>
          <w:szCs w:val="22"/>
          <w:u w:val="single"/>
          <w:lang w:eastAsia="zh-CN"/>
        </w:rPr>
        <w:t>家庭背景</w:t>
      </w:r>
    </w:p>
    <w:tbl>
      <w:tblPr>
        <w:tblStyle w:val="22"/>
        <w:tblW w:w="100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620"/>
        <w:gridCol w:w="360"/>
        <w:gridCol w:w="2592"/>
        <w:gridCol w:w="720"/>
        <w:gridCol w:w="84"/>
        <w:gridCol w:w="906"/>
        <w:gridCol w:w="270"/>
        <w:gridCol w:w="1368"/>
        <w:gridCol w:w="17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i)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婚姻状况</w:t>
            </w:r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>
            <w:pPr>
              <w:pStyle w:val="2"/>
              <w:rPr>
                <w:rFonts w:eastAsia="宋体"/>
                <w:b w:val="0"/>
                <w:sz w:val="20"/>
                <w:lang w:eastAsia="zh-TW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FORMCHECKBOX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fldChar w:fldCharType="end"/>
            </w:r>
            <w:r>
              <w:rPr>
                <w:rFonts w:eastAsia="宋体"/>
                <w:b w:val="0"/>
                <w:sz w:val="20"/>
              </w:rPr>
              <w:t xml:space="preserve"> 未婚</w:t>
            </w:r>
            <w:r>
              <w:rPr>
                <w:rFonts w:eastAsia="宋体"/>
                <w:b w:val="0"/>
                <w:sz w:val="20"/>
                <w:lang w:eastAsia="zh-TW"/>
              </w:rPr>
              <w:tab/>
            </w:r>
            <w:r>
              <w:rPr>
                <w:rFonts w:eastAsia="宋体"/>
                <w:b w:val="0"/>
                <w:sz w:val="20"/>
                <w:lang w:eastAsia="zh-TW"/>
              </w:rPr>
              <w:tab/>
            </w:r>
            <w:r>
              <w:rPr>
                <w:rFonts w:eastAsia="宋体"/>
                <w:b w:val="0"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FORMCHECKBOX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fldChar w:fldCharType="end"/>
            </w:r>
            <w:r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>
              <w:rPr>
                <w:rFonts w:eastAsia="宋体"/>
                <w:b w:val="0"/>
                <w:sz w:val="20"/>
                <w:lang w:eastAsia="zh-CN"/>
              </w:rPr>
              <w:t>已婚</w:t>
            </w:r>
            <w:r>
              <w:rPr>
                <w:rFonts w:eastAsia="宋体"/>
                <w:b w:val="0"/>
                <w:sz w:val="20"/>
                <w:lang w:eastAsia="zh-TW"/>
              </w:rPr>
              <w:tab/>
            </w:r>
            <w:r>
              <w:rPr>
                <w:rFonts w:eastAsia="宋体"/>
                <w:b w:val="0"/>
                <w:sz w:val="20"/>
                <w:lang w:eastAsia="zh-TW"/>
              </w:rPr>
              <w:tab/>
            </w:r>
            <w:r>
              <w:rPr>
                <w:rFonts w:eastAsia="宋体"/>
                <w:b w:val="0"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FORMCHECKBOX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fldChar w:fldCharType="end"/>
            </w:r>
            <w:r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>
              <w:rPr>
                <w:rFonts w:eastAsia="宋体"/>
                <w:b w:val="0"/>
                <w:sz w:val="20"/>
                <w:lang w:eastAsia="zh-CN"/>
              </w:rPr>
              <w:t>守寡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sz w:val="20"/>
                <w:lang w:eastAsia="zh-TW"/>
              </w:rPr>
            </w:pPr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>
            <w:pPr>
              <w:pStyle w:val="2"/>
              <w:rPr>
                <w:rFonts w:eastAsia="宋体"/>
                <w:b w:val="0"/>
                <w:sz w:val="20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FORMCHECKBOX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fldChar w:fldCharType="end"/>
            </w:r>
            <w:r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>
              <w:rPr>
                <w:rFonts w:eastAsia="宋体"/>
                <w:b w:val="0"/>
                <w:sz w:val="20"/>
                <w:lang w:eastAsia="zh-CN"/>
              </w:rPr>
              <w:t>分居</w:t>
            </w:r>
            <w:r>
              <w:rPr>
                <w:rFonts w:eastAsia="宋体"/>
                <w:b w:val="0"/>
                <w:sz w:val="20"/>
              </w:rPr>
              <w:tab/>
            </w:r>
            <w:r>
              <w:rPr>
                <w:rFonts w:eastAsia="宋体"/>
                <w:b w:val="0"/>
                <w:sz w:val="20"/>
              </w:rPr>
              <w:tab/>
            </w:r>
            <w:r>
              <w:rPr>
                <w:rFonts w:eastAsia="宋体"/>
                <w:b w:val="0"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FORMCHECKBOX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fldChar w:fldCharType="end"/>
            </w:r>
            <w:r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>
              <w:rPr>
                <w:rFonts w:eastAsia="宋体"/>
                <w:b w:val="0"/>
                <w:sz w:val="20"/>
                <w:lang w:eastAsia="zh-CN"/>
              </w:rPr>
              <w:t>离婚</w:t>
            </w:r>
            <w:r>
              <w:rPr>
                <w:rFonts w:eastAsia="宋体"/>
                <w:b w:val="0"/>
                <w:sz w:val="20"/>
              </w:rPr>
              <w:tab/>
            </w:r>
            <w:r>
              <w:rPr>
                <w:rFonts w:eastAsia="宋体"/>
                <w:b w:val="0"/>
                <w:sz w:val="20"/>
              </w:rPr>
              <w:tab/>
            </w:r>
            <w:r>
              <w:rPr>
                <w:rFonts w:eastAsia="宋体"/>
                <w:b w:val="0"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FORMCHECKBOX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fldChar w:fldCharType="end"/>
            </w:r>
            <w:r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>
              <w:rPr>
                <w:rFonts w:eastAsia="宋体"/>
                <w:b w:val="0"/>
                <w:sz w:val="20"/>
                <w:lang w:eastAsia="zh-CN"/>
              </w:rPr>
              <w:t>离婚及再婚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</w:pPr>
            <w:r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仅供分居 / 离婚 / 离婚及再婚</w:t>
            </w:r>
            <w:r>
              <w:rPr>
                <w:rFonts w:hint="eastAsia" w:eastAsia="宋体"/>
                <w:b w:val="0"/>
                <w:bCs/>
                <w:i/>
                <w:iCs/>
                <w:sz w:val="20"/>
                <w:lang w:eastAsia="zh-CN"/>
              </w:rPr>
              <w:t>者回答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分居 / 离婚日期：</w:t>
            </w:r>
          </w:p>
        </w:tc>
        <w:tc>
          <w:tcPr>
            <w:tcW w:w="331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再婚日期：</w:t>
            </w:r>
          </w:p>
        </w:tc>
        <w:tc>
          <w:tcPr>
            <w:tcW w:w="307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分居 / 离婚的原因：</w:t>
            </w:r>
          </w:p>
        </w:tc>
        <w:tc>
          <w:tcPr>
            <w:tcW w:w="7650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765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sz w:val="20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</w:pPr>
            <w:r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配偶资料（仅供已婚者）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pStyle w:val="2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姓名：</w:t>
            </w:r>
          </w:p>
        </w:tc>
        <w:tc>
          <w:tcPr>
            <w:tcW w:w="8010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pStyle w:val="2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电话（手提）：</w:t>
            </w:r>
          </w:p>
        </w:tc>
        <w:tc>
          <w:tcPr>
            <w:tcW w:w="295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职业：</w:t>
            </w:r>
          </w:p>
        </w:tc>
        <w:tc>
          <w:tcPr>
            <w:tcW w:w="4254" w:type="dxa"/>
            <w:gridSpan w:val="4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Cs/>
                <w:sz w:val="20"/>
                <w:lang w:eastAsia="zh-CN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配偶是否支持您到马浸神修读神学？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是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Cs/>
                <w:sz w:val="20"/>
                <w:lang w:eastAsia="zh-CN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修读期间，是否</w:t>
            </w:r>
            <w:r>
              <w:rPr>
                <w:rFonts w:eastAsia="宋体"/>
                <w:b w:val="0"/>
                <w:sz w:val="20"/>
                <w:lang w:eastAsia="zh-CN"/>
              </w:rPr>
              <w:t>携眷同来</w:t>
            </w:r>
            <w:r>
              <w:rPr>
                <w:rFonts w:hint="eastAsia" w:eastAsia="宋体"/>
                <w:b w:val="0"/>
                <w:sz w:val="20"/>
                <w:lang w:eastAsia="zh-CN"/>
              </w:rPr>
              <w:t>长住</w:t>
            </w:r>
            <w:r>
              <w:rPr>
                <w:rFonts w:eastAsia="宋体"/>
                <w:b w:val="0"/>
                <w:sz w:val="20"/>
                <w:lang w:eastAsia="zh-CN"/>
              </w:rPr>
              <w:t>？</w:t>
            </w:r>
            <w:r>
              <w:rPr>
                <w:rFonts w:hint="eastAsia" w:eastAsia="宋体"/>
                <w:b w:val="0"/>
                <w:sz w:val="20"/>
                <w:lang w:eastAsia="zh-CN"/>
              </w:rPr>
              <w:t>*</w:t>
            </w:r>
            <w:r>
              <w:rPr>
                <w:rFonts w:eastAsia="宋体"/>
                <w:b w:val="0"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是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* 注：</w:t>
            </w:r>
            <w:r>
              <w:rPr>
                <w:rFonts w:hint="eastAsia" w:eastAsia="宋体"/>
                <w:b w:val="0"/>
                <w:i/>
                <w:iCs/>
                <w:sz w:val="18"/>
                <w:szCs w:val="18"/>
                <w:lang w:eastAsia="zh-CN"/>
              </w:rPr>
              <w:t>仅供于槟城总院的外地生回答。</w:t>
            </w:r>
            <w:r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>若计划携眷同来，住宿须自行安排。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iv)</w:t>
            </w:r>
          </w:p>
        </w:tc>
        <w:tc>
          <w:tcPr>
            <w:tcW w:w="9630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Cs/>
                <w:sz w:val="20"/>
              </w:rPr>
            </w:pPr>
            <w:r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孩子资料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6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jc w:val="center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jc w:val="center"/>
              <w:rPr>
                <w:rFonts w:eastAsia="宋体"/>
                <w:b w:val="0"/>
                <w:sz w:val="20"/>
              </w:rPr>
            </w:pPr>
            <w:r>
              <w:rPr>
                <w:rFonts w:eastAsia="宋体"/>
                <w:b w:val="0"/>
                <w:sz w:val="20"/>
                <w:lang w:eastAsia="zh-CN"/>
              </w:rPr>
              <w:t>出生日期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jc w:val="center"/>
              <w:rPr>
                <w:rFonts w:eastAsia="宋体"/>
                <w:b w:val="0"/>
                <w:sz w:val="20"/>
              </w:rPr>
            </w:pPr>
            <w:r>
              <w:rPr>
                <w:rFonts w:eastAsia="宋体"/>
                <w:b w:val="0"/>
                <w:sz w:val="20"/>
                <w:lang w:eastAsia="zh-CN"/>
              </w:rPr>
              <w:t>性别（男 / 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1.</w:t>
            </w:r>
          </w:p>
        </w:tc>
        <w:tc>
          <w:tcPr>
            <w:tcW w:w="6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jc w:val="center"/>
              <w:rPr>
                <w:rFonts w:eastAsia="宋体"/>
                <w:b w:val="0"/>
                <w:sz w:val="20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jc w:val="center"/>
              <w:rPr>
                <w:rFonts w:eastAsia="宋体"/>
                <w:b w:val="0"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hAnsiTheme="minorEastAsia" w:eastAsiaTheme="minorEastAsia"/>
                <w:b w:val="0"/>
                <w:sz w:val="20"/>
                <w:lang w:eastAsia="zh-CN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0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2.</w:t>
            </w:r>
          </w:p>
        </w:tc>
        <w:tc>
          <w:tcPr>
            <w:tcW w:w="6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jc w:val="center"/>
              <w:rPr>
                <w:rFonts w:eastAsia="宋体"/>
                <w:b w:val="0"/>
                <w:sz w:val="20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jc w:val="center"/>
              <w:rPr>
                <w:rFonts w:eastAsia="宋体"/>
                <w:b w:val="0"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hAnsiTheme="minorEastAsia" w:eastAsiaTheme="minorEastAsia"/>
                <w:b w:val="0"/>
                <w:sz w:val="20"/>
                <w:lang w:eastAsia="zh-CN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0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3.</w:t>
            </w:r>
          </w:p>
        </w:tc>
        <w:tc>
          <w:tcPr>
            <w:tcW w:w="6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jc w:val="center"/>
              <w:rPr>
                <w:rFonts w:eastAsia="宋体"/>
                <w:b w:val="0"/>
                <w:sz w:val="20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jc w:val="center"/>
              <w:rPr>
                <w:rFonts w:eastAsia="宋体"/>
                <w:b w:val="0"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hAnsiTheme="minorEastAsia" w:eastAsiaTheme="minorEastAsia"/>
                <w:b w:val="0"/>
                <w:sz w:val="20"/>
                <w:lang w:eastAsia="zh-CN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0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4.</w:t>
            </w:r>
          </w:p>
        </w:tc>
        <w:tc>
          <w:tcPr>
            <w:tcW w:w="6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jc w:val="center"/>
              <w:rPr>
                <w:rFonts w:eastAsia="宋体"/>
                <w:b w:val="0"/>
                <w:sz w:val="20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jc w:val="center"/>
              <w:rPr>
                <w:rFonts w:eastAsia="宋体"/>
                <w:b w:val="0"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hAnsiTheme="minorEastAsia" w:eastAsiaTheme="minorEastAsia"/>
                <w:b w:val="0"/>
                <w:sz w:val="20"/>
                <w:lang w:eastAsia="zh-CN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0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5.</w:t>
            </w:r>
          </w:p>
        </w:tc>
        <w:tc>
          <w:tcPr>
            <w:tcW w:w="6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jc w:val="center"/>
              <w:rPr>
                <w:rFonts w:eastAsia="宋体"/>
                <w:b w:val="0"/>
                <w:sz w:val="20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8"/>
              <w:jc w:val="center"/>
              <w:rPr>
                <w:rFonts w:eastAsia="宋体"/>
                <w:b w:val="0"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hAnsiTheme="minorEastAsia" w:eastAsiaTheme="minorEastAsia"/>
                <w:b w:val="0"/>
                <w:sz w:val="20"/>
                <w:lang w:eastAsia="zh-CN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0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v)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双亲资料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姓名（父亲）：</w:t>
            </w:r>
          </w:p>
        </w:tc>
        <w:tc>
          <w:tcPr>
            <w:tcW w:w="8010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  <w:lang w:eastAsia="zh-CN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pStyle w:val="2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电话（手提）：</w:t>
            </w:r>
          </w:p>
        </w:tc>
        <w:tc>
          <w:tcPr>
            <w:tcW w:w="295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职业：</w:t>
            </w:r>
          </w:p>
        </w:tc>
        <w:tc>
          <w:tcPr>
            <w:tcW w:w="4254" w:type="dxa"/>
            <w:gridSpan w:val="4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pStyle w:val="2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姓名（</w:t>
            </w:r>
            <w:r>
              <w:rPr>
                <w:rFonts w:hint="eastAsia" w:eastAsia="宋体"/>
                <w:b w:val="0"/>
                <w:bCs/>
                <w:sz w:val="20"/>
                <w:lang w:eastAsia="zh-CN"/>
              </w:rPr>
              <w:t>母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亲）：</w:t>
            </w:r>
          </w:p>
        </w:tc>
        <w:tc>
          <w:tcPr>
            <w:tcW w:w="8010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  <w:lang w:eastAsia="zh-CN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8" w:type="dxa"/>
            <w:shd w:val="clear" w:color="auto" w:fill="auto"/>
            <w:vAlign w:val="center"/>
          </w:tcPr>
          <w:p>
            <w:pPr>
              <w:pStyle w:val="2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电话（手提）：</w:t>
            </w:r>
          </w:p>
        </w:tc>
        <w:tc>
          <w:tcPr>
            <w:tcW w:w="295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CN"/>
              </w:rPr>
              <w:t>职业：</w:t>
            </w:r>
          </w:p>
        </w:tc>
        <w:tc>
          <w:tcPr>
            <w:tcW w:w="4254" w:type="dxa"/>
            <w:gridSpan w:val="4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 w:val="0"/>
                <w:sz w:val="20"/>
              </w:rPr>
              <w:instrText xml:space="preserve"> FORMTEXT </w:instrText>
            </w:r>
            <w:r>
              <w:rPr>
                <w:rFonts w:eastAsia="宋体"/>
                <w:b w:val="0"/>
                <w:sz w:val="20"/>
              </w:rPr>
              <w:fldChar w:fldCharType="separate"/>
            </w:r>
            <w:r>
              <w:rPr>
                <w:rFonts w:eastAsia="宋体"/>
                <w:b w:val="0"/>
                <w:sz w:val="20"/>
              </w:rPr>
              <w:t>     </w:t>
            </w:r>
            <w:r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</w:tbl>
    <w:p>
      <w:pPr>
        <w:spacing w:before="240" w:after="120"/>
        <w:rPr>
          <w:rFonts w:ascii="Times New Roman" w:hAnsi="Times New Roman" w:eastAsia="宋体"/>
          <w:szCs w:val="22"/>
          <w:lang w:eastAsia="zh-CN"/>
        </w:rPr>
      </w:pPr>
      <w:r>
        <w:rPr>
          <w:rFonts w:ascii="Times New Roman" w:hAnsi="Times New Roman" w:eastAsia="宋体"/>
          <w:b/>
          <w:szCs w:val="22"/>
          <w:u w:val="single"/>
          <w:lang w:eastAsia="zh-CN"/>
        </w:rPr>
        <w:t>D. 教育背景（</w:t>
      </w:r>
      <w:r>
        <w:rPr>
          <w:rFonts w:hint="eastAsia" w:ascii="Times New Roman" w:hAnsi="Times New Roman" w:eastAsia="宋体"/>
          <w:b/>
          <w:szCs w:val="22"/>
          <w:u w:val="single"/>
          <w:lang w:eastAsia="zh-CN"/>
        </w:rPr>
        <w:t>包括基督教与非基督教；</w:t>
      </w:r>
      <w:r>
        <w:rPr>
          <w:rFonts w:ascii="Times New Roman" w:hAnsi="Times New Roman" w:eastAsia="宋体"/>
          <w:b/>
          <w:szCs w:val="22"/>
          <w:u w:val="single"/>
          <w:lang w:eastAsia="zh-CN"/>
        </w:rPr>
        <w:t>仅列中学</w:t>
      </w:r>
      <w:r>
        <w:rPr>
          <w:rFonts w:hint="eastAsia" w:ascii="Times New Roman" w:hAnsi="Times New Roman" w:eastAsia="宋体"/>
          <w:b/>
          <w:szCs w:val="22"/>
          <w:u w:val="single"/>
          <w:lang w:eastAsia="zh-CN"/>
        </w:rPr>
        <w:t>及</w:t>
      </w:r>
      <w:r>
        <w:rPr>
          <w:rFonts w:ascii="Times New Roman" w:hAnsi="Times New Roman" w:eastAsia="宋体"/>
          <w:b/>
          <w:szCs w:val="22"/>
          <w:u w:val="single"/>
          <w:lang w:eastAsia="zh-CN"/>
        </w:rPr>
        <w:t>以上）</w:t>
      </w:r>
    </w:p>
    <w:tbl>
      <w:tblPr>
        <w:tblStyle w:val="22"/>
        <w:tblW w:w="10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90"/>
        <w:gridCol w:w="4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就读年份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所得学位</w:t>
            </w:r>
          </w:p>
        </w:tc>
        <w:tc>
          <w:tcPr>
            <w:tcW w:w="48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学校 / 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-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-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-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-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-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-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</w:tbl>
    <w:p>
      <w:pPr>
        <w:spacing w:before="240" w:after="120"/>
        <w:rPr>
          <w:rFonts w:ascii="Times New Roman" w:hAnsi="Times New Roman" w:eastAsia="宋体"/>
          <w:szCs w:val="22"/>
          <w:lang w:eastAsia="zh-CN"/>
        </w:rPr>
      </w:pPr>
      <w:r>
        <w:rPr>
          <w:rFonts w:ascii="Times New Roman" w:hAnsi="Times New Roman" w:eastAsia="宋体"/>
          <w:b/>
          <w:szCs w:val="22"/>
          <w:u w:val="single"/>
          <w:lang w:eastAsia="zh-CN"/>
        </w:rPr>
        <w:t xml:space="preserve">E. </w:t>
      </w:r>
      <w:r>
        <w:rPr>
          <w:rFonts w:hint="eastAsia" w:ascii="Times New Roman" w:hAnsi="Times New Roman" w:eastAsia="宋体"/>
          <w:b/>
          <w:szCs w:val="22"/>
          <w:u w:val="single"/>
          <w:lang w:eastAsia="zh-CN"/>
        </w:rPr>
        <w:t>最新</w:t>
      </w:r>
      <w:r>
        <w:rPr>
          <w:rFonts w:ascii="Times New Roman" w:hAnsi="Times New Roman" w:eastAsia="宋体"/>
          <w:b/>
          <w:szCs w:val="22"/>
          <w:u w:val="single"/>
          <w:lang w:eastAsia="zh-CN"/>
        </w:rPr>
        <w:t>工作（</w:t>
      </w:r>
      <w:r>
        <w:rPr>
          <w:rFonts w:hint="eastAsia" w:ascii="Times New Roman" w:hAnsi="Times New Roman" w:eastAsia="宋体"/>
          <w:b/>
          <w:szCs w:val="22"/>
          <w:u w:val="single"/>
          <w:lang w:eastAsia="zh-CN"/>
        </w:rPr>
        <w:t>包括事工与非基督教；</w:t>
      </w:r>
      <w:r>
        <w:rPr>
          <w:rFonts w:ascii="Times New Roman" w:hAnsi="Times New Roman" w:eastAsia="宋体"/>
          <w:b/>
          <w:szCs w:val="22"/>
          <w:u w:val="single"/>
          <w:lang w:eastAsia="zh-CN"/>
        </w:rPr>
        <w:t>请附上工作履历表）</w:t>
      </w:r>
    </w:p>
    <w:tbl>
      <w:tblPr>
        <w:tblStyle w:val="22"/>
        <w:tblW w:w="10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90"/>
        <w:gridCol w:w="4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48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任职年份</w:t>
            </w:r>
          </w:p>
        </w:tc>
        <w:tc>
          <w:tcPr>
            <w:tcW w:w="3690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职位</w:t>
            </w:r>
          </w:p>
        </w:tc>
        <w:tc>
          <w:tcPr>
            <w:tcW w:w="4876" w:type="dxa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公司</w:t>
            </w: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 xml:space="preserve"> / 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-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-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-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-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-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-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</w:tbl>
    <w:p>
      <w:pPr>
        <w:rPr>
          <w:rFonts w:ascii="Times New Roman" w:hAnsi="Times New Roman" w:eastAsia="宋体"/>
          <w:lang w:eastAsia="zh-CN"/>
        </w:rPr>
      </w:pPr>
    </w:p>
    <w:p>
      <w:pPr>
        <w:rPr>
          <w:rFonts w:ascii="Times New Roman" w:hAnsi="Times New Roman" w:eastAsia="宋体"/>
          <w:lang w:eastAsia="zh-CN"/>
        </w:rPr>
        <w:sectPr>
          <w:pgSz w:w="11909" w:h="16834"/>
          <w:pgMar w:top="576" w:right="864" w:bottom="576" w:left="1080" w:header="288" w:footer="288" w:gutter="0"/>
          <w:cols w:space="720" w:num="1"/>
          <w:docGrid w:linePitch="299" w:charSpace="0"/>
        </w:sectPr>
      </w:pPr>
    </w:p>
    <w:p>
      <w:pPr>
        <w:spacing w:after="120"/>
        <w:rPr>
          <w:rFonts w:ascii="Times New Roman" w:hAnsi="Times New Roman" w:eastAsia="宋体"/>
          <w:szCs w:val="22"/>
          <w:lang w:eastAsia="zh-CN"/>
        </w:rPr>
      </w:pPr>
      <w:r>
        <w:rPr>
          <w:rFonts w:ascii="Times New Roman" w:hAnsi="Times New Roman" w:eastAsia="宋体"/>
          <w:b/>
          <w:szCs w:val="22"/>
          <w:u w:val="single"/>
          <w:lang w:eastAsia="zh-CN"/>
        </w:rPr>
        <w:t xml:space="preserve">F. </w:t>
      </w:r>
      <w:r>
        <w:rPr>
          <w:rFonts w:hint="eastAsia" w:ascii="Times New Roman" w:hAnsi="Times New Roman" w:eastAsia="宋体"/>
          <w:b/>
          <w:szCs w:val="22"/>
          <w:u w:val="single"/>
          <w:lang w:eastAsia="zh-CN"/>
        </w:rPr>
        <w:t>信主经历及教会背景</w:t>
      </w:r>
    </w:p>
    <w:tbl>
      <w:tblPr>
        <w:tblStyle w:val="22"/>
        <w:tblW w:w="101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095"/>
        <w:gridCol w:w="1016"/>
        <w:gridCol w:w="66"/>
        <w:gridCol w:w="2626"/>
        <w:gridCol w:w="4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i)</w:t>
            </w:r>
          </w:p>
        </w:tc>
        <w:tc>
          <w:tcPr>
            <w:tcW w:w="9663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i/>
                <w:iCs/>
                <w:sz w:val="20"/>
                <w:lang w:eastAsia="zh-CN"/>
              </w:rPr>
              <w:t>信主经历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1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受浸年份：</w:t>
            </w:r>
          </w:p>
        </w:tc>
        <w:tc>
          <w:tcPr>
            <w:tcW w:w="7552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施行浸礼的教会：</w:t>
            </w:r>
          </w:p>
        </w:tc>
        <w:tc>
          <w:tcPr>
            <w:tcW w:w="7552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ii)</w:t>
            </w:r>
          </w:p>
        </w:tc>
        <w:tc>
          <w:tcPr>
            <w:tcW w:w="9663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Cs/>
                <w:i/>
                <w:iCs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i/>
                <w:iCs/>
                <w:sz w:val="20"/>
                <w:lang w:eastAsia="zh-CN"/>
              </w:rPr>
              <w:t>隶属教会（会籍）或例常聚会之教会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教会名字</w:t>
            </w:r>
          </w:p>
        </w:tc>
        <w:tc>
          <w:tcPr>
            <w:tcW w:w="10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（中）：</w:t>
            </w:r>
          </w:p>
        </w:tc>
        <w:tc>
          <w:tcPr>
            <w:tcW w:w="748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10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（英）：</w:t>
            </w:r>
          </w:p>
        </w:tc>
        <w:tc>
          <w:tcPr>
            <w:tcW w:w="748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地址：</w:t>
            </w:r>
          </w:p>
        </w:tc>
        <w:tc>
          <w:tcPr>
            <w:tcW w:w="8568" w:type="dxa"/>
            <w:gridSpan w:val="4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8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参与此教会之年日：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48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/>
                <w:bCs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您是否此教会之会员？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是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iii)</w:t>
            </w:r>
          </w:p>
        </w:tc>
        <w:tc>
          <w:tcPr>
            <w:tcW w:w="9663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i/>
                <w:iCs/>
                <w:sz w:val="20"/>
                <w:lang w:eastAsia="zh-CN"/>
              </w:rPr>
              <w:t>事奉详情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教会内的职位：</w:t>
            </w:r>
          </w:p>
        </w:tc>
        <w:tc>
          <w:tcPr>
            <w:tcW w:w="7552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9663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教会请列出过去两年内在教会主要服事岗位 / 事工：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9663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9663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9663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</w:tbl>
    <w:p>
      <w:pPr>
        <w:spacing w:before="240" w:after="120"/>
        <w:rPr>
          <w:rFonts w:ascii="Times New Roman" w:hAnsi="Times New Roman" w:eastAsia="宋体"/>
          <w:b/>
          <w:bCs/>
          <w:u w:val="single"/>
          <w:lang w:eastAsia="zh-TW"/>
        </w:rPr>
      </w:pPr>
      <w:r>
        <w:rPr>
          <w:rFonts w:ascii="Times New Roman" w:hAnsi="Times New Roman" w:eastAsia="宋体"/>
          <w:b/>
          <w:bCs/>
          <w:u w:val="single"/>
          <w:lang w:eastAsia="zh-TW"/>
        </w:rPr>
        <w:t xml:space="preserve">G. </w:t>
      </w:r>
      <w:r>
        <w:rPr>
          <w:rFonts w:hint="eastAsia" w:ascii="Times New Roman" w:hAnsi="Times New Roman" w:eastAsia="宋体"/>
          <w:b/>
          <w:bCs/>
          <w:u w:val="single"/>
          <w:lang w:eastAsia="zh-CN"/>
        </w:rPr>
        <w:t>教会认同</w:t>
      </w:r>
    </w:p>
    <w:tbl>
      <w:tblPr>
        <w:tblStyle w:val="22"/>
        <w:tblW w:w="101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917"/>
        <w:gridCol w:w="87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1.</w:t>
            </w:r>
          </w:p>
        </w:tc>
        <w:tc>
          <w:tcPr>
            <w:tcW w:w="9663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您有否与您的教会领袖 / 牧师分享您对此学科的申请？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是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2.</w:t>
            </w:r>
          </w:p>
        </w:tc>
        <w:tc>
          <w:tcPr>
            <w:tcW w:w="9663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他们是否认同？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是</w:t>
            </w:r>
            <w:r>
              <w:rPr>
                <w:rFonts w:ascii="Times New Roman" w:hAnsi="Times New Roman" w:eastAsia="宋体"/>
                <w:bCs/>
                <w:sz w:val="20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3.</w:t>
            </w:r>
          </w:p>
        </w:tc>
        <w:tc>
          <w:tcPr>
            <w:tcW w:w="9663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您是否打算在教会里全职服事？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是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4.</w:t>
            </w:r>
          </w:p>
        </w:tc>
        <w:tc>
          <w:tcPr>
            <w:tcW w:w="9663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您的教会领袖 / 牧师是否认同您的呼召？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是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9663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  <w:lang w:eastAsia="zh-CN"/>
              </w:rPr>
            </w:pPr>
            <w:r>
              <w:rPr>
                <w:rFonts w:eastAsia="宋体"/>
                <w:bCs/>
                <w:i/>
                <w:iCs/>
                <w:sz w:val="18"/>
                <w:szCs w:val="18"/>
                <w:lang w:eastAsia="zh-CN"/>
              </w:rPr>
              <w:t>* 注：</w:t>
            </w:r>
            <w:r>
              <w:rPr>
                <w:rFonts w:hint="eastAsia" w:eastAsia="宋体"/>
                <w:bCs/>
                <w:i/>
                <w:iCs/>
                <w:sz w:val="18"/>
                <w:szCs w:val="18"/>
                <w:lang w:eastAsia="zh-CN"/>
              </w:rPr>
              <w:t>若不打算在教会全职服事不须回答</w:t>
            </w:r>
            <w:r>
              <w:rPr>
                <w:rFonts w:eastAsia="宋体"/>
                <w:bCs/>
                <w:i/>
                <w:iCs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1" w:type="dxa"/>
            <w:shd w:val="clear" w:color="auto" w:fill="auto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5.</w:t>
            </w:r>
          </w:p>
        </w:tc>
        <w:tc>
          <w:tcPr>
            <w:tcW w:w="9663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您是否打算在修读完神学课程后，回国全时间服事？（仅供国际学生）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9663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Cs w:val="22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是（不需提供原因）</w:t>
            </w:r>
            <w:r>
              <w:rPr>
                <w:rFonts w:ascii="Times New Roman" w:hAnsi="Times New Roman" w:eastAsia="宋体"/>
                <w:bCs/>
                <w:sz w:val="20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否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不确定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原因：</w:t>
            </w:r>
          </w:p>
        </w:tc>
        <w:tc>
          <w:tcPr>
            <w:tcW w:w="87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Cs w:val="22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Cs w:val="22"/>
              </w:rPr>
            </w:pPr>
          </w:p>
        </w:tc>
        <w:tc>
          <w:tcPr>
            <w:tcW w:w="87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</w:tbl>
    <w:p>
      <w:pPr>
        <w:spacing w:before="240" w:after="120"/>
        <w:rPr>
          <w:rFonts w:ascii="Times New Roman" w:hAnsi="Times New Roman" w:eastAsia="宋体"/>
          <w:b/>
          <w:bCs/>
          <w:u w:val="single"/>
          <w:lang w:eastAsia="zh-TW"/>
        </w:rPr>
      </w:pPr>
      <w:r>
        <w:rPr>
          <w:rFonts w:ascii="Times New Roman" w:hAnsi="Times New Roman" w:eastAsia="宋体"/>
          <w:b/>
          <w:bCs/>
          <w:u w:val="single"/>
          <w:lang w:eastAsia="zh-TW"/>
        </w:rPr>
        <w:t xml:space="preserve">H. </w:t>
      </w:r>
      <w:r>
        <w:rPr>
          <w:rFonts w:hint="eastAsia" w:ascii="Times New Roman" w:hAnsi="Times New Roman" w:eastAsia="宋体"/>
          <w:b/>
          <w:bCs/>
          <w:u w:val="single"/>
          <w:lang w:eastAsia="zh-CN"/>
        </w:rPr>
        <w:t>医药健康调查问卷</w:t>
      </w:r>
    </w:p>
    <w:p>
      <w:pPr>
        <w:numPr>
          <w:ilvl w:val="0"/>
          <w:numId w:val="2"/>
        </w:numPr>
        <w:ind w:left="360"/>
        <w:rPr>
          <w:rFonts w:ascii="Times New Roman" w:hAnsi="Times New Roman" w:eastAsia="宋体"/>
          <w:sz w:val="20"/>
          <w:lang w:eastAsia="zh-CN"/>
        </w:rPr>
      </w:pPr>
      <w:r>
        <w:rPr>
          <w:rFonts w:hint="eastAsia" w:ascii="Times New Roman" w:hAnsi="Times New Roman" w:eastAsia="宋体"/>
          <w:sz w:val="20"/>
          <w:lang w:eastAsia="zh-CN"/>
        </w:rPr>
        <w:t>最近有否定期服食任何药物？</w:t>
      </w:r>
    </w:p>
    <w:p>
      <w:pPr>
        <w:ind w:left="360"/>
        <w:rPr>
          <w:rFonts w:ascii="Times New Roman" w:hAnsi="Times New Roman" w:eastAsia="宋体"/>
          <w:bCs/>
          <w:sz w:val="20"/>
          <w:lang w:eastAsia="zh-CN"/>
        </w:rPr>
      </w:pPr>
      <w:r>
        <w:rPr>
          <w:rFonts w:ascii="Times New Roman" w:hAnsi="Times New Roman" w:eastAsia="宋体"/>
          <w:bCs/>
          <w:sz w:val="20"/>
        </w:rP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/>
          <w:bCs/>
          <w:sz w:val="20"/>
          <w:lang w:eastAsia="zh-CN"/>
        </w:rPr>
        <w:instrText xml:space="preserve"> FORMCHECKBOX </w:instrText>
      </w:r>
      <w:r>
        <w:rPr>
          <w:rFonts w:ascii="Times New Roman" w:hAnsi="Times New Roman" w:eastAsia="宋体"/>
          <w:bCs/>
          <w:sz w:val="20"/>
        </w:rPr>
        <w:fldChar w:fldCharType="separate"/>
      </w:r>
      <w:r>
        <w:rPr>
          <w:rFonts w:ascii="Times New Roman" w:hAnsi="Times New Roman" w:eastAsia="宋体"/>
          <w:bCs/>
          <w:sz w:val="20"/>
        </w:rPr>
        <w:fldChar w:fldCharType="end"/>
      </w:r>
      <w:r>
        <w:rPr>
          <w:rFonts w:ascii="Times New Roman" w:hAnsi="Times New Roman" w:eastAsia="宋体"/>
          <w:bCs/>
          <w:sz w:val="20"/>
          <w:lang w:eastAsia="zh-CN"/>
        </w:rPr>
        <w:t xml:space="preserve"> </w:t>
      </w:r>
      <w:r>
        <w:rPr>
          <w:rFonts w:hint="eastAsia" w:ascii="Times New Roman" w:hAnsi="Times New Roman" w:eastAsia="宋体"/>
          <w:bCs/>
          <w:sz w:val="20"/>
          <w:lang w:eastAsia="zh-CN"/>
        </w:rPr>
        <w:t>没有</w:t>
      </w:r>
      <w:r>
        <w:rPr>
          <w:rFonts w:ascii="Times New Roman" w:hAnsi="Times New Roman" w:eastAsia="宋体"/>
          <w:bCs/>
          <w:sz w:val="20"/>
          <w:lang w:eastAsia="zh-CN"/>
        </w:rPr>
        <w:tab/>
      </w:r>
      <w:r>
        <w:rPr>
          <w:rFonts w:ascii="Times New Roman" w:hAnsi="Times New Roman" w:eastAsia="宋体"/>
          <w:bCs/>
          <w:sz w:val="20"/>
          <w:lang w:eastAsia="zh-CN"/>
        </w:rPr>
        <w:tab/>
      </w:r>
      <w:r>
        <w:rPr>
          <w:rFonts w:ascii="Times New Roman" w:hAnsi="Times New Roman" w:eastAsia="宋体"/>
          <w:bCs/>
          <w:sz w:val="20"/>
        </w:rP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/>
          <w:bCs/>
          <w:sz w:val="20"/>
          <w:lang w:eastAsia="zh-CN"/>
        </w:rPr>
        <w:instrText xml:space="preserve"> FORMCHECKBOX </w:instrText>
      </w:r>
      <w:r>
        <w:rPr>
          <w:rFonts w:ascii="Times New Roman" w:hAnsi="Times New Roman" w:eastAsia="宋体"/>
          <w:bCs/>
          <w:sz w:val="20"/>
        </w:rPr>
        <w:fldChar w:fldCharType="separate"/>
      </w:r>
      <w:r>
        <w:rPr>
          <w:rFonts w:ascii="Times New Roman" w:hAnsi="Times New Roman" w:eastAsia="宋体"/>
          <w:bCs/>
          <w:sz w:val="20"/>
        </w:rPr>
        <w:fldChar w:fldCharType="end"/>
      </w:r>
      <w:r>
        <w:rPr>
          <w:rFonts w:ascii="Times New Roman" w:hAnsi="Times New Roman" w:eastAsia="宋体"/>
          <w:bCs/>
          <w:sz w:val="20"/>
          <w:lang w:eastAsia="zh-CN"/>
        </w:rPr>
        <w:t xml:space="preserve"> </w:t>
      </w:r>
      <w:r>
        <w:rPr>
          <w:rFonts w:hint="eastAsia" w:ascii="Times New Roman" w:hAnsi="Times New Roman" w:eastAsia="宋体"/>
          <w:bCs/>
          <w:sz w:val="20"/>
          <w:lang w:eastAsia="zh-CN"/>
        </w:rPr>
        <w:t>有（请注明药物名称及服量）</w:t>
      </w:r>
    </w:p>
    <w:tbl>
      <w:tblPr>
        <w:tblStyle w:val="22"/>
        <w:tblW w:w="9605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</w:tbl>
    <w:p>
      <w:pPr>
        <w:ind w:left="360"/>
        <w:rPr>
          <w:rFonts w:ascii="Times New Roman" w:hAnsi="Times New Roman" w:eastAsia="宋体"/>
          <w:lang w:eastAsia="zh-CN"/>
        </w:rPr>
      </w:pPr>
    </w:p>
    <w:p>
      <w:pPr>
        <w:numPr>
          <w:ilvl w:val="0"/>
          <w:numId w:val="2"/>
        </w:numPr>
        <w:ind w:left="360"/>
        <w:rPr>
          <w:rFonts w:ascii="Times New Roman" w:hAnsi="Times New Roman" w:eastAsia="宋体"/>
          <w:sz w:val="20"/>
          <w:lang w:eastAsia="zh-CN"/>
        </w:rPr>
      </w:pPr>
      <w:r>
        <w:rPr>
          <w:rFonts w:hint="eastAsia" w:ascii="Times New Roman" w:hAnsi="Times New Roman" w:eastAsia="宋体"/>
          <w:sz w:val="20"/>
          <w:lang w:eastAsia="zh-CN"/>
        </w:rPr>
        <w:t>曾否有过任何严重病症，情绪问题，敏感，传染疾病或入院记录？</w:t>
      </w:r>
    </w:p>
    <w:p>
      <w:pPr>
        <w:ind w:left="360"/>
        <w:rPr>
          <w:rFonts w:ascii="Times New Roman" w:hAnsi="Times New Roman" w:eastAsia="宋体"/>
          <w:bCs/>
          <w:sz w:val="20"/>
          <w:lang w:eastAsia="zh-CN"/>
        </w:rPr>
      </w:pPr>
      <w:r>
        <w:rPr>
          <w:rFonts w:ascii="Times New Roman" w:hAnsi="Times New Roman" w:eastAsia="宋体"/>
          <w:bCs/>
          <w:sz w:val="20"/>
        </w:rP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/>
          <w:bCs/>
          <w:sz w:val="20"/>
          <w:lang w:eastAsia="zh-CN"/>
        </w:rPr>
        <w:instrText xml:space="preserve"> FORMCHECKBOX </w:instrText>
      </w:r>
      <w:r>
        <w:rPr>
          <w:rFonts w:ascii="Times New Roman" w:hAnsi="Times New Roman" w:eastAsia="宋体"/>
          <w:bCs/>
          <w:sz w:val="20"/>
        </w:rPr>
        <w:fldChar w:fldCharType="separate"/>
      </w:r>
      <w:r>
        <w:rPr>
          <w:rFonts w:ascii="Times New Roman" w:hAnsi="Times New Roman" w:eastAsia="宋体"/>
          <w:bCs/>
          <w:sz w:val="20"/>
        </w:rPr>
        <w:fldChar w:fldCharType="end"/>
      </w:r>
      <w:r>
        <w:rPr>
          <w:rFonts w:hint="eastAsia" w:ascii="Times New Roman" w:hAnsi="Times New Roman" w:eastAsia="宋体"/>
          <w:bCs/>
          <w:sz w:val="20"/>
          <w:lang w:eastAsia="zh-CN"/>
        </w:rPr>
        <w:t xml:space="preserve"> 没有</w:t>
      </w:r>
      <w:r>
        <w:rPr>
          <w:rFonts w:ascii="Times New Roman" w:hAnsi="Times New Roman" w:eastAsia="宋体"/>
          <w:bCs/>
          <w:sz w:val="20"/>
          <w:lang w:eastAsia="zh-CN"/>
        </w:rPr>
        <w:tab/>
      </w:r>
      <w:r>
        <w:rPr>
          <w:rFonts w:ascii="Times New Roman" w:hAnsi="Times New Roman" w:eastAsia="宋体"/>
          <w:bCs/>
          <w:sz w:val="20"/>
          <w:lang w:eastAsia="zh-CN"/>
        </w:rPr>
        <w:tab/>
      </w:r>
      <w:r>
        <w:rPr>
          <w:rFonts w:ascii="Times New Roman" w:hAnsi="Times New Roman" w:eastAsia="宋体"/>
          <w:bCs/>
          <w:sz w:val="20"/>
        </w:rP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/>
          <w:bCs/>
          <w:sz w:val="20"/>
          <w:lang w:eastAsia="zh-CN"/>
        </w:rPr>
        <w:instrText xml:space="preserve"> FORMCHECKBOX </w:instrText>
      </w:r>
      <w:r>
        <w:rPr>
          <w:rFonts w:ascii="Times New Roman" w:hAnsi="Times New Roman" w:eastAsia="宋体"/>
          <w:bCs/>
          <w:sz w:val="20"/>
        </w:rPr>
        <w:fldChar w:fldCharType="separate"/>
      </w:r>
      <w:r>
        <w:rPr>
          <w:rFonts w:ascii="Times New Roman" w:hAnsi="Times New Roman" w:eastAsia="宋体"/>
          <w:bCs/>
          <w:sz w:val="20"/>
        </w:rPr>
        <w:fldChar w:fldCharType="end"/>
      </w:r>
      <w:r>
        <w:rPr>
          <w:rFonts w:hint="eastAsia" w:ascii="Times New Roman" w:hAnsi="Times New Roman" w:eastAsia="宋体"/>
          <w:bCs/>
          <w:sz w:val="20"/>
          <w:lang w:eastAsia="zh-CN"/>
        </w:rPr>
        <w:t xml:space="preserve"> 有（请注明）</w:t>
      </w:r>
    </w:p>
    <w:tbl>
      <w:tblPr>
        <w:tblStyle w:val="22"/>
        <w:tblW w:w="9605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</w:tbl>
    <w:p>
      <w:pPr>
        <w:ind w:left="360"/>
        <w:rPr>
          <w:rFonts w:ascii="Times New Roman" w:hAnsi="Times New Roman" w:eastAsia="宋体"/>
          <w:sz w:val="20"/>
          <w:lang w:eastAsia="zh-CN"/>
        </w:rPr>
      </w:pPr>
    </w:p>
    <w:p>
      <w:pPr>
        <w:numPr>
          <w:ilvl w:val="0"/>
          <w:numId w:val="2"/>
        </w:numPr>
        <w:ind w:left="360"/>
        <w:rPr>
          <w:rFonts w:ascii="Times New Roman" w:hAnsi="Times New Roman" w:eastAsia="宋体"/>
          <w:sz w:val="20"/>
          <w:lang w:eastAsia="zh-CN"/>
        </w:rPr>
      </w:pPr>
      <w:r>
        <w:rPr>
          <w:rFonts w:hint="eastAsia" w:ascii="Times New Roman" w:hAnsi="Times New Roman" w:eastAsia="宋体"/>
          <w:sz w:val="20"/>
          <w:lang w:eastAsia="zh-CN"/>
        </w:rPr>
        <w:t>现有的健康/ 情绪状况会否影响您在神学院的学习？</w:t>
      </w:r>
    </w:p>
    <w:p>
      <w:pPr>
        <w:ind w:left="360"/>
        <w:rPr>
          <w:rFonts w:ascii="Times New Roman" w:hAnsi="Times New Roman" w:eastAsia="宋体"/>
          <w:bCs/>
          <w:sz w:val="20"/>
        </w:rPr>
      </w:pPr>
      <w:r>
        <w:rPr>
          <w:rFonts w:ascii="Times New Roman" w:hAnsi="Times New Roman" w:eastAsia="宋体"/>
          <w:bCs/>
          <w:sz w:val="20"/>
        </w:rP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/>
          <w:bCs/>
          <w:sz w:val="20"/>
        </w:rPr>
        <w:instrText xml:space="preserve"> FORMCHECKBOX </w:instrText>
      </w:r>
      <w:r>
        <w:rPr>
          <w:rFonts w:ascii="Times New Roman" w:hAnsi="Times New Roman" w:eastAsia="宋体"/>
          <w:bCs/>
          <w:sz w:val="20"/>
        </w:rPr>
        <w:fldChar w:fldCharType="separate"/>
      </w:r>
      <w:r>
        <w:rPr>
          <w:rFonts w:ascii="Times New Roman" w:hAnsi="Times New Roman" w:eastAsia="宋体"/>
          <w:bCs/>
          <w:sz w:val="20"/>
        </w:rPr>
        <w:fldChar w:fldCharType="end"/>
      </w:r>
      <w:r>
        <w:rPr>
          <w:rFonts w:hint="eastAsia" w:ascii="Times New Roman" w:hAnsi="Times New Roman" w:eastAsia="宋体"/>
          <w:bCs/>
          <w:sz w:val="20"/>
          <w:lang w:eastAsia="zh-CN"/>
        </w:rPr>
        <w:t xml:space="preserve"> 没有</w:t>
      </w:r>
      <w:r>
        <w:rPr>
          <w:rFonts w:ascii="Times New Roman" w:hAnsi="Times New Roman" w:eastAsia="宋体"/>
          <w:bCs/>
          <w:sz w:val="20"/>
        </w:rPr>
        <w:tab/>
      </w:r>
      <w:r>
        <w:rPr>
          <w:rFonts w:ascii="Times New Roman" w:hAnsi="Times New Roman" w:eastAsia="宋体"/>
          <w:bCs/>
          <w:sz w:val="20"/>
        </w:rPr>
        <w:tab/>
      </w:r>
      <w:r>
        <w:rPr>
          <w:rFonts w:ascii="Times New Roman" w:hAnsi="Times New Roman" w:eastAsia="宋体"/>
          <w:bCs/>
          <w:sz w:val="20"/>
        </w:rP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/>
          <w:bCs/>
          <w:sz w:val="20"/>
        </w:rPr>
        <w:instrText xml:space="preserve"> FORMCHECKBOX </w:instrText>
      </w:r>
      <w:r>
        <w:rPr>
          <w:rFonts w:ascii="Times New Roman" w:hAnsi="Times New Roman" w:eastAsia="宋体"/>
          <w:bCs/>
          <w:sz w:val="20"/>
        </w:rPr>
        <w:fldChar w:fldCharType="separate"/>
      </w:r>
      <w:r>
        <w:rPr>
          <w:rFonts w:ascii="Times New Roman" w:hAnsi="Times New Roman" w:eastAsia="宋体"/>
          <w:bCs/>
          <w:sz w:val="20"/>
        </w:rPr>
        <w:fldChar w:fldCharType="end"/>
      </w:r>
      <w:r>
        <w:rPr>
          <w:rFonts w:hint="eastAsia" w:ascii="Times New Roman" w:hAnsi="Times New Roman" w:eastAsia="宋体"/>
          <w:bCs/>
          <w:sz w:val="20"/>
          <w:lang w:eastAsia="zh-CN"/>
        </w:rPr>
        <w:t xml:space="preserve"> 有（请注明）</w:t>
      </w:r>
    </w:p>
    <w:tbl>
      <w:tblPr>
        <w:tblStyle w:val="22"/>
        <w:tblW w:w="9605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</w:tbl>
    <w:p>
      <w:pPr>
        <w:rPr>
          <w:rFonts w:ascii="Times New Roman" w:hAnsi="Times New Roman" w:eastAsia="宋体"/>
          <w:sz w:val="20"/>
          <w:lang w:eastAsia="zh-CN"/>
        </w:rPr>
      </w:pPr>
    </w:p>
    <w:p>
      <w:pPr>
        <w:numPr>
          <w:ilvl w:val="0"/>
          <w:numId w:val="2"/>
        </w:numPr>
        <w:ind w:left="360"/>
        <w:rPr>
          <w:rFonts w:ascii="Times New Roman" w:hAnsi="Times New Roman" w:eastAsia="宋体"/>
          <w:sz w:val="20"/>
          <w:lang w:eastAsia="zh-CN"/>
        </w:rPr>
      </w:pPr>
      <w:r>
        <w:rPr>
          <w:rFonts w:hint="eastAsia" w:ascii="Times New Roman" w:hAnsi="Times New Roman" w:eastAsia="宋体"/>
          <w:sz w:val="20"/>
          <w:lang w:eastAsia="zh-CN"/>
        </w:rPr>
        <w:t>最近的四个月内有否接受任何健康 / 心理检查？</w:t>
      </w:r>
      <w:r>
        <w:rPr>
          <w:rFonts w:ascii="Times New Roman" w:hAnsi="Times New Roman" w:eastAsia="宋体"/>
          <w:sz w:val="20"/>
          <w:lang w:eastAsia="zh-CN"/>
        </w:rPr>
        <w:t xml:space="preserve"> </w:t>
      </w:r>
    </w:p>
    <w:p>
      <w:pPr>
        <w:ind w:left="360"/>
        <w:rPr>
          <w:rFonts w:ascii="Times New Roman" w:hAnsi="Times New Roman" w:eastAsia="宋体"/>
          <w:bCs/>
          <w:sz w:val="20"/>
        </w:rPr>
      </w:pPr>
      <w:r>
        <w:rPr>
          <w:rFonts w:ascii="Times New Roman" w:hAnsi="Times New Roman" w:eastAsia="宋体"/>
          <w:bCs/>
          <w:sz w:val="20"/>
        </w:rP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/>
          <w:bCs/>
          <w:sz w:val="20"/>
        </w:rPr>
        <w:instrText xml:space="preserve"> FORMCHECKBOX </w:instrText>
      </w:r>
      <w:r>
        <w:rPr>
          <w:rFonts w:ascii="Times New Roman" w:hAnsi="Times New Roman" w:eastAsia="宋体"/>
          <w:bCs/>
          <w:sz w:val="20"/>
        </w:rPr>
        <w:fldChar w:fldCharType="separate"/>
      </w:r>
      <w:r>
        <w:rPr>
          <w:rFonts w:ascii="Times New Roman" w:hAnsi="Times New Roman" w:eastAsia="宋体"/>
          <w:bCs/>
          <w:sz w:val="20"/>
        </w:rPr>
        <w:fldChar w:fldCharType="end"/>
      </w:r>
      <w:r>
        <w:rPr>
          <w:rFonts w:hint="eastAsia" w:ascii="Times New Roman" w:hAnsi="Times New Roman" w:eastAsia="宋体"/>
          <w:bCs/>
          <w:sz w:val="20"/>
          <w:lang w:eastAsia="zh-CN"/>
        </w:rPr>
        <w:t xml:space="preserve"> 没有</w:t>
      </w:r>
      <w:r>
        <w:rPr>
          <w:rFonts w:ascii="Times New Roman" w:hAnsi="Times New Roman" w:eastAsia="宋体"/>
          <w:bCs/>
          <w:sz w:val="20"/>
        </w:rPr>
        <w:tab/>
      </w:r>
      <w:r>
        <w:rPr>
          <w:rFonts w:ascii="Times New Roman" w:hAnsi="Times New Roman" w:eastAsia="宋体"/>
          <w:bCs/>
          <w:sz w:val="20"/>
        </w:rPr>
        <w:tab/>
      </w:r>
      <w:r>
        <w:rPr>
          <w:rFonts w:ascii="Times New Roman" w:hAnsi="Times New Roman" w:eastAsia="宋体"/>
          <w:bCs/>
          <w:sz w:val="20"/>
        </w:rP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/>
          <w:bCs/>
          <w:sz w:val="20"/>
        </w:rPr>
        <w:instrText xml:space="preserve"> FORMCHECKBOX </w:instrText>
      </w:r>
      <w:r>
        <w:rPr>
          <w:rFonts w:ascii="Times New Roman" w:hAnsi="Times New Roman" w:eastAsia="宋体"/>
          <w:bCs/>
          <w:sz w:val="20"/>
        </w:rPr>
        <w:fldChar w:fldCharType="separate"/>
      </w:r>
      <w:r>
        <w:rPr>
          <w:rFonts w:ascii="Times New Roman" w:hAnsi="Times New Roman" w:eastAsia="宋体"/>
          <w:bCs/>
          <w:sz w:val="20"/>
        </w:rPr>
        <w:fldChar w:fldCharType="end"/>
      </w:r>
      <w:r>
        <w:rPr>
          <w:rFonts w:hint="eastAsia" w:ascii="Times New Roman" w:hAnsi="Times New Roman" w:eastAsia="宋体"/>
          <w:bCs/>
          <w:sz w:val="20"/>
          <w:lang w:eastAsia="zh-CN"/>
        </w:rPr>
        <w:t xml:space="preserve"> 有（请注明）</w:t>
      </w:r>
    </w:p>
    <w:tbl>
      <w:tblPr>
        <w:tblStyle w:val="22"/>
        <w:tblW w:w="9605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</w:tbl>
    <w:p>
      <w:pPr>
        <w:rPr>
          <w:rFonts w:ascii="Times New Roman" w:hAnsi="Times New Roman" w:eastAsia="宋体"/>
          <w:sz w:val="20"/>
          <w:lang w:eastAsia="zh-CN"/>
        </w:rPr>
      </w:pPr>
    </w:p>
    <w:p>
      <w:pPr>
        <w:spacing w:after="120"/>
        <w:rPr>
          <w:rFonts w:ascii="Times New Roman" w:hAnsi="Times New Roman" w:eastAsia="宋体"/>
          <w:b/>
          <w:bCs/>
          <w:u w:val="single"/>
          <w:lang w:eastAsia="zh-CN"/>
        </w:rPr>
        <w:sectPr>
          <w:pgSz w:w="11909" w:h="16834"/>
          <w:pgMar w:top="576" w:right="864" w:bottom="576" w:left="1080" w:header="288" w:footer="288" w:gutter="0"/>
          <w:cols w:space="720" w:num="1"/>
          <w:docGrid w:linePitch="299" w:charSpace="0"/>
        </w:sectPr>
      </w:pPr>
    </w:p>
    <w:p>
      <w:pPr>
        <w:spacing w:after="120"/>
        <w:rPr>
          <w:rFonts w:ascii="Times New Roman" w:hAnsi="Times New Roman" w:eastAsia="宋体"/>
          <w:b/>
          <w:bCs/>
          <w:u w:val="single"/>
          <w:lang w:eastAsia="zh-CN"/>
        </w:rPr>
      </w:pPr>
      <w:r>
        <w:rPr>
          <w:rFonts w:ascii="Times New Roman" w:hAnsi="Times New Roman" w:eastAsia="宋体"/>
          <w:b/>
          <w:bCs/>
          <w:u w:val="single"/>
          <w:lang w:eastAsia="zh-CN"/>
        </w:rPr>
        <w:t xml:space="preserve">I. </w:t>
      </w:r>
      <w:r>
        <w:rPr>
          <w:rFonts w:hint="eastAsia" w:ascii="Times New Roman" w:hAnsi="Times New Roman" w:eastAsia="宋体"/>
          <w:b/>
          <w:bCs/>
          <w:u w:val="single"/>
          <w:lang w:eastAsia="zh-CN"/>
        </w:rPr>
        <w:t>推荐人</w:t>
      </w:r>
    </w:p>
    <w:p>
      <w:pPr>
        <w:spacing w:after="120"/>
        <w:rPr>
          <w:rFonts w:ascii="Times New Roman" w:hAnsi="Times New Roman" w:eastAsia="宋体"/>
          <w:sz w:val="20"/>
          <w:lang w:eastAsia="zh-CN"/>
        </w:rPr>
      </w:pPr>
      <w:r>
        <w:rPr>
          <w:rFonts w:hint="eastAsia" w:ascii="Times New Roman" w:hAnsi="Times New Roman" w:eastAsia="宋体"/>
          <w:sz w:val="20"/>
          <w:lang w:eastAsia="zh-CN"/>
        </w:rPr>
        <w:t>请列出五名推荐人（非家属）的姓名及地址。本院将把评估表格电邮他们。若对方无法接受电邮，评估表格将以邮寄的方式寄予他们。</w:t>
      </w:r>
      <w:r>
        <w:rPr>
          <w:rFonts w:ascii="Times New Roman" w:hAnsi="Times New Roman" w:eastAsia="宋体"/>
          <w:sz w:val="20"/>
          <w:lang w:eastAsia="zh-CN"/>
        </w:rPr>
        <w:t xml:space="preserve"> </w:t>
      </w:r>
    </w:p>
    <w:p>
      <w:pPr>
        <w:numPr>
          <w:ilvl w:val="0"/>
          <w:numId w:val="3"/>
        </w:numPr>
        <w:rPr>
          <w:rFonts w:ascii="Times New Roman" w:hAnsi="Times New Roman" w:eastAsia="宋体"/>
          <w:sz w:val="20"/>
          <w:lang w:eastAsia="zh-CN"/>
        </w:rPr>
      </w:pPr>
      <w:r>
        <w:rPr>
          <w:rFonts w:hint="eastAsia" w:ascii="Times New Roman" w:hAnsi="Times New Roman" w:eastAsia="宋体"/>
          <w:sz w:val="20"/>
          <w:lang w:eastAsia="zh-CN"/>
        </w:rPr>
        <w:t>二名需是教会领袖（牧者为其一）；</w:t>
      </w:r>
      <w:r>
        <w:rPr>
          <w:rFonts w:hint="eastAsia" w:ascii="Times New Roman" w:hAnsi="Times New Roman" w:eastAsia="宋体"/>
          <w:i/>
          <w:sz w:val="20"/>
          <w:lang w:eastAsia="zh-CN"/>
        </w:rPr>
        <w:t>申请晋升神学者，列出二名历届神学院讲师。</w:t>
      </w:r>
    </w:p>
    <w:p>
      <w:pPr>
        <w:numPr>
          <w:ilvl w:val="0"/>
          <w:numId w:val="3"/>
        </w:numPr>
        <w:rPr>
          <w:rFonts w:ascii="Times New Roman" w:hAnsi="Times New Roman" w:eastAsia="宋体"/>
          <w:sz w:val="20"/>
          <w:lang w:eastAsia="zh-CN"/>
        </w:rPr>
      </w:pPr>
      <w:r>
        <w:rPr>
          <w:rFonts w:hint="eastAsia" w:ascii="Times New Roman" w:hAnsi="Times New Roman" w:eastAsia="宋体"/>
          <w:sz w:val="20"/>
          <w:lang w:eastAsia="zh-CN"/>
        </w:rPr>
        <w:t>一名为现任 / 前任雇主；</w:t>
      </w:r>
      <w:r>
        <w:rPr>
          <w:rFonts w:hint="eastAsia" w:ascii="Times New Roman" w:hAnsi="Times New Roman" w:eastAsia="宋体"/>
          <w:i/>
          <w:sz w:val="20"/>
          <w:lang w:eastAsia="zh-CN"/>
        </w:rPr>
        <w:t>申请晋升神学者，列出一名教会牧者 / 领袖。</w:t>
      </w:r>
    </w:p>
    <w:p>
      <w:pPr>
        <w:numPr>
          <w:ilvl w:val="0"/>
          <w:numId w:val="3"/>
        </w:numPr>
        <w:spacing w:after="120"/>
        <w:rPr>
          <w:rFonts w:ascii="Times New Roman" w:hAnsi="Times New Roman" w:eastAsia="宋体"/>
          <w:sz w:val="20"/>
          <w:lang w:eastAsia="zh-CN"/>
        </w:rPr>
      </w:pPr>
      <w:r>
        <w:rPr>
          <w:rFonts w:hint="eastAsia" w:ascii="Times New Roman" w:hAnsi="Times New Roman" w:eastAsia="宋体"/>
          <w:sz w:val="20"/>
          <w:lang w:eastAsia="zh-CN"/>
        </w:rPr>
        <w:t>二名超过二十一岁并认识您超过三年的朋友。</w:t>
      </w:r>
    </w:p>
    <w:p>
      <w:pPr>
        <w:rPr>
          <w:rFonts w:ascii="Times New Roman" w:hAnsi="Times New Roman" w:eastAsia="宋体"/>
          <w:sz w:val="20"/>
          <w:lang w:eastAsia="zh-CN"/>
        </w:rPr>
      </w:pPr>
      <w:r>
        <w:rPr>
          <w:rFonts w:hint="eastAsia" w:ascii="Times New Roman" w:hAnsi="Times New Roman" w:eastAsia="宋体"/>
          <w:sz w:val="20"/>
          <w:lang w:eastAsia="zh-CN"/>
        </w:rPr>
        <w:t xml:space="preserve">本院也需发一封教会推荐书发给教会负责人。请告知该把教会推荐书发给以下哪一位推荐人（在其旁打 </w:t>
      </w:r>
      <w:r>
        <w:rPr>
          <w:rFonts w:ascii="Times New Roman" w:hAnsi="Times New Roman" w:eastAsia="宋体"/>
          <w:bCs/>
          <w:sz w:val="20"/>
        </w:rPr>
        <w:fldChar w:fldCharType="begin">
          <w:ffData>
            <w:enabled w:val="0"/>
            <w:calcOnExit w:val="0"/>
            <w:checkBox>
              <w:sizeAuto/>
              <w:default w:val="1"/>
              <w:checked/>
            </w:checkBox>
          </w:ffData>
        </w:fldChar>
      </w:r>
      <w:r>
        <w:rPr>
          <w:rFonts w:ascii="Times New Roman" w:hAnsi="Times New Roman" w:eastAsia="宋体"/>
          <w:bCs/>
          <w:sz w:val="20"/>
          <w:lang w:eastAsia="zh-CN"/>
        </w:rPr>
        <w:instrText xml:space="preserve"> FORMCHECKBOX </w:instrText>
      </w:r>
      <w:r>
        <w:rPr>
          <w:rFonts w:ascii="Times New Roman" w:hAnsi="Times New Roman" w:eastAsia="宋体"/>
          <w:bCs/>
          <w:sz w:val="20"/>
        </w:rPr>
        <w:fldChar w:fldCharType="separate"/>
      </w:r>
      <w:r>
        <w:rPr>
          <w:rFonts w:ascii="Times New Roman" w:hAnsi="Times New Roman" w:eastAsia="宋体"/>
          <w:bCs/>
          <w:sz w:val="20"/>
        </w:rPr>
        <w:fldChar w:fldCharType="end"/>
      </w:r>
      <w:r>
        <w:rPr>
          <w:rFonts w:hint="eastAsia" w:ascii="Times New Roman" w:hAnsi="Times New Roman" w:eastAsia="宋体"/>
          <w:sz w:val="20"/>
          <w:lang w:eastAsia="zh-CN"/>
        </w:rPr>
        <w:t>）。</w:t>
      </w:r>
    </w:p>
    <w:p>
      <w:pPr>
        <w:spacing w:before="180" w:after="60"/>
        <w:rPr>
          <w:rFonts w:ascii="Times New Roman" w:hAnsi="Times New Roman" w:eastAsia="宋体"/>
          <w:i/>
          <w:iCs/>
          <w:sz w:val="20"/>
          <w:u w:val="single"/>
          <w:lang w:eastAsia="zh-CN"/>
        </w:rPr>
      </w:pPr>
      <w:r>
        <w:rPr>
          <w:rFonts w:ascii="Times New Roman" w:hAnsi="Times New Roman" w:eastAsia="宋体"/>
          <w:bCs/>
          <w:sz w:val="20"/>
        </w:rP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/>
          <w:bCs/>
          <w:sz w:val="20"/>
          <w:lang w:eastAsia="zh-CN"/>
        </w:rPr>
        <w:instrText xml:space="preserve"> FORMCHECKBOX </w:instrText>
      </w:r>
      <w:r>
        <w:rPr>
          <w:rFonts w:ascii="Times New Roman" w:hAnsi="Times New Roman" w:eastAsia="宋体"/>
          <w:bCs/>
          <w:sz w:val="20"/>
        </w:rPr>
        <w:fldChar w:fldCharType="separate"/>
      </w:r>
      <w:r>
        <w:rPr>
          <w:rFonts w:ascii="Times New Roman" w:hAnsi="Times New Roman" w:eastAsia="宋体"/>
          <w:bCs/>
          <w:sz w:val="20"/>
        </w:rPr>
        <w:fldChar w:fldCharType="end"/>
      </w:r>
      <w:r>
        <w:rPr>
          <w:rFonts w:ascii="Times New Roman" w:hAnsi="Times New Roman" w:eastAsia="宋体"/>
          <w:bCs/>
          <w:sz w:val="20"/>
        </w:rPr>
        <w:t xml:space="preserve"> </w:t>
      </w:r>
      <w:r>
        <w:rPr>
          <w:rFonts w:hint="eastAsia" w:ascii="Times New Roman" w:hAnsi="Times New Roman" w:eastAsia="宋体"/>
          <w:i/>
          <w:iCs/>
          <w:sz w:val="20"/>
          <w:u w:val="single"/>
          <w:lang w:eastAsia="zh-CN"/>
        </w:rPr>
        <w:t>推荐人</w:t>
      </w:r>
      <w:r>
        <w:rPr>
          <w:rFonts w:ascii="Times New Roman" w:hAnsi="Times New Roman" w:eastAsia="宋体"/>
          <w:i/>
          <w:iCs/>
          <w:sz w:val="20"/>
          <w:u w:val="single"/>
          <w:lang w:eastAsia="zh-CN"/>
        </w:rPr>
        <w:t>1</w:t>
      </w:r>
    </w:p>
    <w:tbl>
      <w:tblPr>
        <w:tblStyle w:val="22"/>
        <w:tblW w:w="98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880"/>
        <w:gridCol w:w="2297"/>
        <w:gridCol w:w="2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77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先生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女士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牧师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传道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博士</w:t>
            </w: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 其他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2826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通讯语言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英语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姓名：</w:t>
            </w:r>
          </w:p>
        </w:tc>
        <w:tc>
          <w:tcPr>
            <w:tcW w:w="8003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地址（英语）：</w:t>
            </w:r>
          </w:p>
        </w:tc>
        <w:tc>
          <w:tcPr>
            <w:tcW w:w="8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8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电邮：</w:t>
            </w:r>
          </w:p>
        </w:tc>
        <w:tc>
          <w:tcPr>
            <w:tcW w:w="8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与申请者的关系：</w:t>
            </w:r>
          </w:p>
        </w:tc>
        <w:tc>
          <w:tcPr>
            <w:tcW w:w="8003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</w:tbl>
    <w:p>
      <w:pPr>
        <w:spacing w:before="180" w:after="60"/>
        <w:rPr>
          <w:rFonts w:ascii="Times New Roman" w:hAnsi="Times New Roman" w:eastAsia="宋体"/>
          <w:i/>
          <w:iCs/>
          <w:sz w:val="20"/>
          <w:u w:val="single"/>
          <w:lang w:eastAsia="zh-CN"/>
        </w:rPr>
      </w:pPr>
      <w:r>
        <w:rPr>
          <w:rFonts w:ascii="Times New Roman" w:hAnsi="Times New Roman" w:eastAsia="宋体"/>
          <w:bCs/>
          <w:sz w:val="20"/>
        </w:rP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/>
          <w:bCs/>
          <w:sz w:val="20"/>
          <w:lang w:eastAsia="zh-CN"/>
        </w:rPr>
        <w:instrText xml:space="preserve"> FORMCHECKBOX </w:instrText>
      </w:r>
      <w:r>
        <w:rPr>
          <w:rFonts w:ascii="Times New Roman" w:hAnsi="Times New Roman" w:eastAsia="宋体"/>
          <w:bCs/>
          <w:sz w:val="20"/>
        </w:rPr>
        <w:fldChar w:fldCharType="separate"/>
      </w:r>
      <w:r>
        <w:rPr>
          <w:rFonts w:ascii="Times New Roman" w:hAnsi="Times New Roman" w:eastAsia="宋体"/>
          <w:bCs/>
          <w:sz w:val="20"/>
        </w:rPr>
        <w:fldChar w:fldCharType="end"/>
      </w:r>
      <w:r>
        <w:rPr>
          <w:rFonts w:hint="eastAsia" w:ascii="Times New Roman" w:hAnsi="Times New Roman" w:eastAsia="宋体"/>
          <w:bCs/>
          <w:sz w:val="20"/>
          <w:lang w:eastAsia="zh-CN"/>
        </w:rPr>
        <w:t xml:space="preserve"> </w:t>
      </w:r>
      <w:r>
        <w:rPr>
          <w:rFonts w:hint="eastAsia" w:ascii="Times New Roman" w:hAnsi="Times New Roman" w:eastAsia="宋体"/>
          <w:i/>
          <w:iCs/>
          <w:sz w:val="20"/>
          <w:u w:val="single"/>
          <w:lang w:eastAsia="zh-CN"/>
        </w:rPr>
        <w:t>推荐人2</w:t>
      </w:r>
    </w:p>
    <w:tbl>
      <w:tblPr>
        <w:tblStyle w:val="22"/>
        <w:tblW w:w="98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880"/>
        <w:gridCol w:w="2297"/>
        <w:gridCol w:w="2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77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先生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女士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牧师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传道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博士</w:t>
            </w: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 其他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2826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通讯语言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英语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姓名：</w:t>
            </w:r>
          </w:p>
        </w:tc>
        <w:tc>
          <w:tcPr>
            <w:tcW w:w="8003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地址（英语）：</w:t>
            </w:r>
          </w:p>
        </w:tc>
        <w:tc>
          <w:tcPr>
            <w:tcW w:w="8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8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电邮：</w:t>
            </w:r>
          </w:p>
        </w:tc>
        <w:tc>
          <w:tcPr>
            <w:tcW w:w="8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与申请者的关系：</w:t>
            </w:r>
          </w:p>
        </w:tc>
        <w:tc>
          <w:tcPr>
            <w:tcW w:w="8003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</w:tbl>
    <w:p>
      <w:pPr>
        <w:spacing w:before="180" w:after="60"/>
        <w:rPr>
          <w:rFonts w:ascii="Times New Roman" w:hAnsi="Times New Roman" w:eastAsia="宋体"/>
          <w:i/>
          <w:iCs/>
          <w:sz w:val="20"/>
          <w:u w:val="single"/>
          <w:lang w:eastAsia="zh-CN"/>
        </w:rPr>
      </w:pPr>
      <w:r>
        <w:rPr>
          <w:rFonts w:ascii="Times New Roman" w:hAnsi="Times New Roman" w:eastAsia="宋体"/>
          <w:bCs/>
          <w:sz w:val="20"/>
        </w:rP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/>
          <w:bCs/>
          <w:sz w:val="20"/>
          <w:lang w:eastAsia="zh-CN"/>
        </w:rPr>
        <w:instrText xml:space="preserve"> FORMCHECKBOX </w:instrText>
      </w:r>
      <w:r>
        <w:rPr>
          <w:rFonts w:ascii="Times New Roman" w:hAnsi="Times New Roman" w:eastAsia="宋体"/>
          <w:bCs/>
          <w:sz w:val="20"/>
        </w:rPr>
        <w:fldChar w:fldCharType="separate"/>
      </w:r>
      <w:r>
        <w:rPr>
          <w:rFonts w:ascii="Times New Roman" w:hAnsi="Times New Roman" w:eastAsia="宋体"/>
          <w:bCs/>
          <w:sz w:val="20"/>
        </w:rPr>
        <w:fldChar w:fldCharType="end"/>
      </w:r>
      <w:r>
        <w:rPr>
          <w:rFonts w:hint="eastAsia" w:ascii="Times New Roman" w:hAnsi="Times New Roman" w:eastAsia="宋体"/>
          <w:bCs/>
          <w:sz w:val="20"/>
          <w:lang w:eastAsia="zh-CN"/>
        </w:rPr>
        <w:t xml:space="preserve"> </w:t>
      </w:r>
      <w:r>
        <w:rPr>
          <w:rFonts w:hint="eastAsia" w:ascii="Times New Roman" w:hAnsi="Times New Roman" w:eastAsia="宋体"/>
          <w:i/>
          <w:iCs/>
          <w:sz w:val="20"/>
          <w:u w:val="single"/>
          <w:lang w:eastAsia="zh-CN"/>
        </w:rPr>
        <w:t>推荐人3</w:t>
      </w:r>
    </w:p>
    <w:tbl>
      <w:tblPr>
        <w:tblStyle w:val="22"/>
        <w:tblW w:w="98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880"/>
        <w:gridCol w:w="2297"/>
        <w:gridCol w:w="2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77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先生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女士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牧师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传道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博士</w:t>
            </w: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 其他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2826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通讯语言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英语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姓名：</w:t>
            </w:r>
          </w:p>
        </w:tc>
        <w:tc>
          <w:tcPr>
            <w:tcW w:w="8003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地址（英语）：</w:t>
            </w:r>
          </w:p>
        </w:tc>
        <w:tc>
          <w:tcPr>
            <w:tcW w:w="8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8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电邮：</w:t>
            </w:r>
          </w:p>
        </w:tc>
        <w:tc>
          <w:tcPr>
            <w:tcW w:w="8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与申请者的关系：</w:t>
            </w:r>
          </w:p>
        </w:tc>
        <w:tc>
          <w:tcPr>
            <w:tcW w:w="8003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</w:tbl>
    <w:p>
      <w:pPr>
        <w:spacing w:before="180" w:after="60"/>
        <w:rPr>
          <w:rFonts w:ascii="Times New Roman" w:hAnsi="Times New Roman" w:eastAsia="宋体"/>
          <w:i/>
          <w:iCs/>
          <w:sz w:val="20"/>
          <w:u w:val="single"/>
          <w:lang w:eastAsia="zh-CN"/>
        </w:rPr>
      </w:pPr>
      <w:r>
        <w:rPr>
          <w:rFonts w:ascii="Times New Roman" w:hAnsi="Times New Roman" w:eastAsia="宋体"/>
          <w:bCs/>
          <w:sz w:val="20"/>
        </w:rP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/>
          <w:bCs/>
          <w:sz w:val="20"/>
          <w:lang w:eastAsia="zh-CN"/>
        </w:rPr>
        <w:instrText xml:space="preserve"> FORMCHECKBOX </w:instrText>
      </w:r>
      <w:r>
        <w:rPr>
          <w:rFonts w:ascii="Times New Roman" w:hAnsi="Times New Roman" w:eastAsia="宋体"/>
          <w:bCs/>
          <w:sz w:val="20"/>
        </w:rPr>
        <w:fldChar w:fldCharType="separate"/>
      </w:r>
      <w:r>
        <w:rPr>
          <w:rFonts w:ascii="Times New Roman" w:hAnsi="Times New Roman" w:eastAsia="宋体"/>
          <w:bCs/>
          <w:sz w:val="20"/>
        </w:rPr>
        <w:fldChar w:fldCharType="end"/>
      </w:r>
      <w:r>
        <w:rPr>
          <w:rFonts w:hint="eastAsia" w:ascii="Times New Roman" w:hAnsi="Times New Roman" w:eastAsia="宋体"/>
          <w:bCs/>
          <w:sz w:val="20"/>
          <w:lang w:eastAsia="zh-CN"/>
        </w:rPr>
        <w:t xml:space="preserve"> </w:t>
      </w:r>
      <w:r>
        <w:rPr>
          <w:rFonts w:hint="eastAsia" w:ascii="Times New Roman" w:hAnsi="Times New Roman" w:eastAsia="宋体"/>
          <w:i/>
          <w:iCs/>
          <w:sz w:val="20"/>
          <w:u w:val="single"/>
          <w:lang w:eastAsia="zh-CN"/>
        </w:rPr>
        <w:t>推荐人4</w:t>
      </w:r>
    </w:p>
    <w:tbl>
      <w:tblPr>
        <w:tblStyle w:val="22"/>
        <w:tblW w:w="98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880"/>
        <w:gridCol w:w="2297"/>
        <w:gridCol w:w="2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77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先生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女士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牧师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传道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博士</w:t>
            </w: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 其他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2826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通讯语言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英语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姓名：</w:t>
            </w:r>
          </w:p>
        </w:tc>
        <w:tc>
          <w:tcPr>
            <w:tcW w:w="8003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地址（英语）：</w:t>
            </w:r>
          </w:p>
        </w:tc>
        <w:tc>
          <w:tcPr>
            <w:tcW w:w="8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8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电邮：</w:t>
            </w:r>
          </w:p>
        </w:tc>
        <w:tc>
          <w:tcPr>
            <w:tcW w:w="8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与申请者的关系：</w:t>
            </w:r>
          </w:p>
        </w:tc>
        <w:tc>
          <w:tcPr>
            <w:tcW w:w="8003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</w:tbl>
    <w:p>
      <w:pPr>
        <w:spacing w:before="180" w:after="60"/>
        <w:rPr>
          <w:rFonts w:ascii="Times New Roman" w:hAnsi="Times New Roman" w:eastAsia="宋体"/>
          <w:i/>
          <w:iCs/>
          <w:sz w:val="20"/>
          <w:u w:val="single"/>
          <w:lang w:eastAsia="zh-CN"/>
        </w:rPr>
      </w:pPr>
      <w:r>
        <w:rPr>
          <w:rFonts w:ascii="Times New Roman" w:hAnsi="Times New Roman" w:eastAsia="宋体"/>
          <w:bCs/>
          <w:sz w:val="20"/>
        </w:rP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eastAsia="宋体"/>
          <w:bCs/>
          <w:sz w:val="20"/>
          <w:lang w:eastAsia="zh-CN"/>
        </w:rPr>
        <w:instrText xml:space="preserve"> FORMCHECKBOX </w:instrText>
      </w:r>
      <w:r>
        <w:rPr>
          <w:rFonts w:ascii="Times New Roman" w:hAnsi="Times New Roman" w:eastAsia="宋体"/>
          <w:bCs/>
          <w:sz w:val="20"/>
        </w:rPr>
        <w:fldChar w:fldCharType="separate"/>
      </w:r>
      <w:r>
        <w:rPr>
          <w:rFonts w:ascii="Times New Roman" w:hAnsi="Times New Roman" w:eastAsia="宋体"/>
          <w:bCs/>
          <w:sz w:val="20"/>
        </w:rPr>
        <w:fldChar w:fldCharType="end"/>
      </w:r>
      <w:r>
        <w:rPr>
          <w:rFonts w:hint="eastAsia" w:ascii="Times New Roman" w:hAnsi="Times New Roman" w:eastAsia="宋体"/>
          <w:bCs/>
          <w:sz w:val="20"/>
          <w:lang w:eastAsia="zh-CN"/>
        </w:rPr>
        <w:t xml:space="preserve"> </w:t>
      </w:r>
      <w:r>
        <w:rPr>
          <w:rFonts w:hint="eastAsia" w:ascii="Times New Roman" w:hAnsi="Times New Roman" w:eastAsia="宋体"/>
          <w:i/>
          <w:iCs/>
          <w:sz w:val="20"/>
          <w:u w:val="single"/>
          <w:lang w:eastAsia="zh-CN"/>
        </w:rPr>
        <w:t>推荐人5</w:t>
      </w:r>
    </w:p>
    <w:tbl>
      <w:tblPr>
        <w:tblStyle w:val="22"/>
        <w:tblW w:w="98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880"/>
        <w:gridCol w:w="2297"/>
        <w:gridCol w:w="2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77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先生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女士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牧师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传道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博士</w:t>
            </w: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 其他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2826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通讯语言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英语     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姓名：</w:t>
            </w:r>
          </w:p>
        </w:tc>
        <w:tc>
          <w:tcPr>
            <w:tcW w:w="8003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地址（英语）：</w:t>
            </w:r>
          </w:p>
        </w:tc>
        <w:tc>
          <w:tcPr>
            <w:tcW w:w="8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</w:p>
        </w:tc>
        <w:tc>
          <w:tcPr>
            <w:tcW w:w="8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电邮：</w:t>
            </w:r>
          </w:p>
        </w:tc>
        <w:tc>
          <w:tcPr>
            <w:tcW w:w="8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与申请者的关系：</w:t>
            </w:r>
          </w:p>
        </w:tc>
        <w:tc>
          <w:tcPr>
            <w:tcW w:w="8003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</w:tbl>
    <w:p>
      <w:pPr>
        <w:spacing w:before="180" w:after="60"/>
        <w:rPr>
          <w:rFonts w:ascii="Times New Roman" w:hAnsi="Times New Roman" w:eastAsia="宋体"/>
          <w:sz w:val="20"/>
          <w:lang w:eastAsia="zh-CN"/>
        </w:rPr>
        <w:sectPr>
          <w:pgSz w:w="11909" w:h="16834"/>
          <w:pgMar w:top="576" w:right="864" w:bottom="576" w:left="1080" w:header="288" w:footer="288" w:gutter="0"/>
          <w:cols w:space="720" w:num="1"/>
          <w:docGrid w:linePitch="299" w:charSpace="0"/>
        </w:sectPr>
      </w:pPr>
    </w:p>
    <w:p>
      <w:pPr>
        <w:tabs>
          <w:tab w:val="left" w:pos="1800"/>
        </w:tabs>
        <w:spacing w:after="120"/>
        <w:rPr>
          <w:rFonts w:ascii="Times New Roman" w:hAnsi="Times New Roman" w:eastAsia="宋体"/>
          <w:b/>
          <w:szCs w:val="22"/>
          <w:u w:val="single"/>
          <w:lang w:eastAsia="zh-CN"/>
        </w:rPr>
      </w:pPr>
      <w:r>
        <w:rPr>
          <w:rFonts w:ascii="Times New Roman" w:hAnsi="Times New Roman" w:eastAsia="宋体"/>
          <w:b/>
          <w:szCs w:val="22"/>
          <w:u w:val="single"/>
          <w:lang w:eastAsia="zh-CN"/>
        </w:rPr>
        <w:t xml:space="preserve">J. </w:t>
      </w:r>
      <w:r>
        <w:rPr>
          <w:rFonts w:hint="eastAsia" w:ascii="Times New Roman" w:hAnsi="Times New Roman" w:eastAsia="宋体"/>
          <w:b/>
          <w:szCs w:val="22"/>
          <w:u w:val="single"/>
          <w:lang w:eastAsia="zh-CN"/>
        </w:rPr>
        <w:t>经费来源</w:t>
      </w:r>
    </w:p>
    <w:p>
      <w:pPr>
        <w:tabs>
          <w:tab w:val="left" w:pos="1800"/>
        </w:tabs>
        <w:rPr>
          <w:rFonts w:ascii="Times New Roman" w:hAnsi="Times New Roman" w:eastAsia="宋体"/>
          <w:sz w:val="20"/>
          <w:lang w:eastAsia="zh-CN"/>
        </w:rPr>
      </w:pPr>
      <w:r>
        <w:rPr>
          <w:rFonts w:ascii="Times New Roman" w:hAnsi="Times New Roman" w:eastAsia="宋体"/>
          <w:sz w:val="20"/>
          <w:lang w:eastAsia="zh-CN"/>
        </w:rPr>
        <w:t xml:space="preserve">i) </w:t>
      </w:r>
      <w:r>
        <w:rPr>
          <w:rFonts w:hint="eastAsia" w:ascii="Times New Roman" w:hAnsi="Times New Roman" w:eastAsia="宋体"/>
          <w:sz w:val="20"/>
          <w:lang w:eastAsia="zh-CN"/>
        </w:rPr>
        <w:t>估计</w:t>
      </w:r>
      <w:r>
        <w:rPr>
          <w:rFonts w:hint="eastAsia" w:ascii="Times New Roman" w:hAnsi="Times New Roman" w:eastAsia="宋体"/>
          <w:b/>
          <w:bCs/>
          <w:sz w:val="20"/>
          <w:lang w:eastAsia="zh-CN"/>
        </w:rPr>
        <w:t>每年</w:t>
      </w:r>
      <w:r>
        <w:rPr>
          <w:rFonts w:hint="eastAsia" w:ascii="Times New Roman" w:hAnsi="Times New Roman" w:eastAsia="宋体"/>
          <w:sz w:val="20"/>
          <w:lang w:eastAsia="zh-CN"/>
        </w:rPr>
        <w:t>所需费用：</w:t>
      </w:r>
    </w:p>
    <w:p>
      <w:pPr>
        <w:tabs>
          <w:tab w:val="left" w:pos="1800"/>
        </w:tabs>
        <w:spacing w:after="60"/>
        <w:rPr>
          <w:rFonts w:ascii="Times New Roman" w:hAnsi="Times New Roman" w:eastAsia="宋体"/>
          <w:i/>
          <w:iCs/>
          <w:sz w:val="18"/>
          <w:szCs w:val="18"/>
          <w:lang w:eastAsia="zh-CN"/>
        </w:rPr>
      </w:pPr>
      <w:r>
        <w:rPr>
          <w:rFonts w:hint="eastAsia" w:ascii="Times New Roman" w:hAnsi="Times New Roman" w:eastAsia="宋体"/>
          <w:i/>
          <w:iCs/>
          <w:sz w:val="18"/>
          <w:szCs w:val="18"/>
          <w:lang w:eastAsia="zh-CN"/>
        </w:rPr>
        <w:t>* 此乃估计，随时可能更换。</w:t>
      </w:r>
    </w:p>
    <w:tbl>
      <w:tblPr>
        <w:tblStyle w:val="22"/>
        <w:tblW w:w="10098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7474"/>
        <w:gridCol w:w="215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0"/>
                <w:u w:val="single"/>
                <w:lang w:eastAsia="zh-CN"/>
              </w:rPr>
            </w:pPr>
          </w:p>
        </w:tc>
        <w:tc>
          <w:tcPr>
            <w:tcW w:w="74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项目</w:t>
            </w:r>
          </w:p>
        </w:tc>
        <w:tc>
          <w:tcPr>
            <w:tcW w:w="2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费用（马币）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0"/>
              </w:rPr>
            </w:pPr>
            <w:r>
              <w:rPr>
                <w:rFonts w:ascii="Times New Roman" w:hAnsi="Times New Roman" w:eastAsia="宋体"/>
                <w:sz w:val="20"/>
              </w:rPr>
              <w:t>1.</w:t>
            </w:r>
          </w:p>
        </w:tc>
        <w:tc>
          <w:tcPr>
            <w:tcW w:w="747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学生费</w:t>
            </w:r>
          </w:p>
        </w:tc>
        <w:tc>
          <w:tcPr>
            <w:tcW w:w="21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200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7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宋体"/>
                <w:sz w:val="20"/>
              </w:rPr>
            </w:pPr>
            <w:r>
              <w:rPr>
                <w:rFonts w:ascii="Times New Roman" w:hAnsi="Times New Roman" w:eastAsia="宋体"/>
                <w:sz w:val="20"/>
              </w:rPr>
              <w:t>2.</w:t>
            </w:r>
          </w:p>
        </w:tc>
        <w:tc>
          <w:tcPr>
            <w:tcW w:w="7474" w:type="dxa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学费（40学分）</w:t>
            </w:r>
          </w:p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（学士 / 文凭：70马币一个学分；总数2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>,800</w:t>
            </w: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马币)</w:t>
            </w:r>
          </w:p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（硕士：100马币一个学分；总数4,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>000</w:t>
            </w: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马币）</w:t>
            </w:r>
          </w:p>
        </w:tc>
        <w:tc>
          <w:tcPr>
            <w:tcW w:w="2157" w:type="dxa"/>
            <w:tcBorders>
              <w:right w:val="single" w:color="auto" w:sz="4" w:space="0"/>
            </w:tcBorders>
          </w:tcPr>
          <w:p>
            <w:pPr>
              <w:jc w:val="right"/>
              <w:rPr>
                <w:rFonts w:ascii="Times New Roman" w:hAnsi="Times New Roman" w:eastAsia="宋体"/>
                <w:sz w:val="20"/>
                <w:lang w:eastAsia="zh-CN"/>
              </w:rPr>
            </w:pPr>
          </w:p>
          <w:p>
            <w:pPr>
              <w:jc w:val="right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2,80</w:t>
            </w:r>
            <w:r>
              <w:rPr>
                <w:rFonts w:ascii="Times New Roman" w:hAnsi="Times New Roman" w:eastAsia="宋体"/>
                <w:sz w:val="20"/>
              </w:rPr>
              <w:t>0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 xml:space="preserve"> </w:t>
            </w:r>
          </w:p>
          <w:p>
            <w:pPr>
              <w:jc w:val="right"/>
              <w:rPr>
                <w:rFonts w:ascii="Times New Roman" w:hAnsi="Times New Roman" w:eastAsia="宋体"/>
                <w:sz w:val="20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 xml:space="preserve">或 </w:t>
            </w:r>
            <w:r>
              <w:rPr>
                <w:rFonts w:ascii="Times New Roman" w:hAnsi="Times New Roman" w:eastAsia="宋体"/>
                <w:sz w:val="20"/>
              </w:rPr>
              <w:t>4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>,0</w:t>
            </w:r>
            <w:r>
              <w:rPr>
                <w:rFonts w:ascii="Times New Roman" w:hAnsi="Times New Roman" w:eastAsia="宋体"/>
                <w:sz w:val="20"/>
              </w:rPr>
              <w:t>00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09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住宿生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7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宋体"/>
                <w:sz w:val="20"/>
              </w:rPr>
            </w:pPr>
            <w:r>
              <w:rPr>
                <w:rFonts w:ascii="Times New Roman" w:hAnsi="Times New Roman" w:eastAsia="宋体"/>
                <w:sz w:val="20"/>
              </w:rPr>
              <w:t>3.</w:t>
            </w:r>
          </w:p>
        </w:tc>
        <w:tc>
          <w:tcPr>
            <w:tcW w:w="7474" w:type="dxa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住宿费（男生 / 女生宿舍；包括水电，网络，基本设备等）</w:t>
            </w:r>
          </w:p>
          <w:p>
            <w:pPr>
              <w:rPr>
                <w:rFonts w:ascii="Times New Roman" w:hAnsi="Times New Roman" w:eastAsia="宋体"/>
                <w:sz w:val="20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（每月200马币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>× 12</w:t>
            </w: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个月）</w:t>
            </w:r>
          </w:p>
        </w:tc>
        <w:tc>
          <w:tcPr>
            <w:tcW w:w="2157" w:type="dxa"/>
            <w:tcBorders>
              <w:right w:val="single" w:color="auto" w:sz="4" w:space="0"/>
            </w:tcBorders>
          </w:tcPr>
          <w:p>
            <w:pPr>
              <w:jc w:val="right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2,400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0"/>
              </w:rPr>
            </w:pPr>
            <w:r>
              <w:rPr>
                <w:rFonts w:ascii="Times New Roman" w:hAnsi="Times New Roman" w:eastAsia="宋体"/>
                <w:sz w:val="20"/>
              </w:rPr>
              <w:t>4.</w:t>
            </w:r>
          </w:p>
        </w:tc>
        <w:tc>
          <w:tcPr>
            <w:tcW w:w="7474" w:type="dxa"/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周日膳食（假期没有提供膳食）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0"/>
              </w:rPr>
            </w:pPr>
            <w:r>
              <w:rPr>
                <w:rFonts w:ascii="Times New Roman" w:hAnsi="Times New Roman" w:eastAsia="宋体"/>
                <w:sz w:val="20"/>
              </w:rPr>
              <w:t>2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>,00</w:t>
            </w:r>
            <w:r>
              <w:rPr>
                <w:rFonts w:ascii="Times New Roman" w:hAnsi="Times New Roman" w:eastAsia="宋体"/>
                <w:sz w:val="20"/>
              </w:rPr>
              <w:t>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7" w:type="dxa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0"/>
              </w:rPr>
            </w:pPr>
            <w:r>
              <w:rPr>
                <w:rFonts w:ascii="Times New Roman" w:hAnsi="Times New Roman" w:eastAsia="宋体"/>
                <w:sz w:val="20"/>
              </w:rPr>
              <w:t>5.</w:t>
            </w:r>
          </w:p>
        </w:tc>
        <w:tc>
          <w:tcPr>
            <w:tcW w:w="7474" w:type="dxa"/>
            <w:tcBorders>
              <w:bottom w:val="dotted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0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个人意外保险</w:t>
            </w:r>
          </w:p>
        </w:tc>
        <w:tc>
          <w:tcPr>
            <w:tcW w:w="2157" w:type="dxa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0"/>
              </w:rPr>
            </w:pPr>
            <w:r>
              <w:rPr>
                <w:rFonts w:ascii="Times New Roman" w:hAnsi="Times New Roman" w:eastAsia="宋体"/>
                <w:sz w:val="20"/>
              </w:rPr>
              <w:t>50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98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需要学生签证的国际学生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6.</w:t>
            </w:r>
          </w:p>
        </w:tc>
        <w:tc>
          <w:tcPr>
            <w:tcW w:w="7474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iCs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iCs/>
                <w:sz w:val="20"/>
                <w:lang w:eastAsia="zh-CN"/>
              </w:rPr>
              <w:t>签证申请费（有效期为6个月）</w:t>
            </w:r>
          </w:p>
        </w:tc>
        <w:tc>
          <w:tcPr>
            <w:tcW w:w="2157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2,800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7.</w:t>
            </w:r>
          </w:p>
        </w:tc>
        <w:tc>
          <w:tcPr>
            <w:tcW w:w="7474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体检</w:t>
            </w:r>
          </w:p>
        </w:tc>
        <w:tc>
          <w:tcPr>
            <w:tcW w:w="2157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0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1,100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8.</w:t>
            </w:r>
          </w:p>
        </w:tc>
        <w:tc>
          <w:tcPr>
            <w:tcW w:w="7474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英语学费（不包括书本）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 xml:space="preserve"> </w:t>
            </w:r>
          </w:p>
        </w:tc>
        <w:tc>
          <w:tcPr>
            <w:tcW w:w="2157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0"/>
              </w:rPr>
            </w:pPr>
            <w:r>
              <w:rPr>
                <w:rFonts w:ascii="Times New Roman" w:hAnsi="Times New Roman" w:eastAsia="宋体"/>
                <w:sz w:val="20"/>
              </w:rPr>
              <w:t>10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>,20</w:t>
            </w:r>
            <w:r>
              <w:rPr>
                <w:rFonts w:ascii="Times New Roman" w:hAnsi="Times New Roman" w:eastAsia="宋体"/>
                <w:sz w:val="20"/>
              </w:rPr>
              <w:t>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7" w:type="dxa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9.</w:t>
            </w:r>
          </w:p>
        </w:tc>
        <w:tc>
          <w:tcPr>
            <w:tcW w:w="7474" w:type="dxa"/>
            <w:tcBorders>
              <w:bottom w:val="dotted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签证更新费用（</w:t>
            </w:r>
            <w:r>
              <w:rPr>
                <w:rFonts w:hint="eastAsia" w:ascii="Times New Roman" w:hAnsi="Times New Roman" w:eastAsia="宋体"/>
                <w:bCs/>
                <w:iCs/>
                <w:sz w:val="20"/>
                <w:lang w:eastAsia="zh-CN"/>
              </w:rPr>
              <w:t>有效期为</w:t>
            </w: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6个月）</w:t>
            </w:r>
          </w:p>
        </w:tc>
        <w:tc>
          <w:tcPr>
            <w:tcW w:w="2157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sz w:val="20"/>
                <w:lang w:eastAsia="zh-CN"/>
              </w:rPr>
              <w:t>8</w:t>
            </w: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0</w:t>
            </w:r>
            <w:r>
              <w:rPr>
                <w:rFonts w:ascii="Times New Roman" w:hAnsi="Times New Roman" w:eastAsia="宋体"/>
                <w:sz w:val="20"/>
                <w:lang w:eastAsia="zh-CN"/>
              </w:rPr>
              <w:t>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7" w:type="dxa"/>
            <w:tcBorders>
              <w:top w:val="dotted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/>
                <w:sz w:val="20"/>
              </w:rPr>
            </w:pPr>
          </w:p>
        </w:tc>
        <w:tc>
          <w:tcPr>
            <w:tcW w:w="7474" w:type="dxa"/>
            <w:tcBorders>
              <w:top w:val="dotted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/>
                <w:b/>
                <w:sz w:val="20"/>
              </w:rPr>
            </w:pPr>
            <w:r>
              <w:rPr>
                <w:rFonts w:hint="eastAsia" w:ascii="Times New Roman" w:hAnsi="Times New Roman" w:eastAsia="宋体"/>
                <w:b/>
                <w:sz w:val="20"/>
                <w:lang w:eastAsia="zh-CN"/>
              </w:rPr>
              <w:t>预估每年费用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0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bCs/>
                <w:i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i/>
                <w:sz w:val="20"/>
                <w:lang w:eastAsia="zh-CN"/>
              </w:rPr>
              <w:t xml:space="preserve">**  </w:t>
            </w:r>
            <w:r>
              <w:rPr>
                <w:rFonts w:hint="eastAsia" w:ascii="Times New Roman" w:hAnsi="Times New Roman" w:eastAsia="宋体"/>
                <w:bCs/>
                <w:i/>
                <w:sz w:val="20"/>
                <w:lang w:eastAsia="zh-CN"/>
              </w:rPr>
              <w:t>其他费用：</w:t>
            </w:r>
            <w:r>
              <w:rPr>
                <w:rFonts w:ascii="Times New Roman" w:hAnsi="Times New Roman" w:eastAsia="宋体"/>
                <w:bCs/>
                <w:i/>
                <w:sz w:val="20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eastAsia="宋体"/>
                <w:bCs/>
                <w:i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i/>
                <w:sz w:val="20"/>
                <w:lang w:eastAsia="zh-CN"/>
              </w:rPr>
              <w:t xml:space="preserve">i) </w:t>
            </w:r>
            <w:r>
              <w:rPr>
                <w:rFonts w:hint="eastAsia" w:ascii="Times New Roman" w:hAnsi="Times New Roman" w:eastAsia="宋体"/>
                <w:bCs/>
                <w:i/>
                <w:sz w:val="20"/>
                <w:lang w:eastAsia="zh-CN"/>
              </w:rPr>
              <w:t>申请手续费（一次过）：100马币</w:t>
            </w:r>
          </w:p>
          <w:p>
            <w:pPr>
              <w:rPr>
                <w:rFonts w:ascii="Times New Roman" w:hAnsi="Times New Roman" w:eastAsia="宋体"/>
                <w:i/>
                <w:sz w:val="20"/>
                <w:lang w:eastAsia="zh-CN"/>
              </w:rPr>
            </w:pPr>
            <w:r>
              <w:rPr>
                <w:rFonts w:ascii="Times New Roman" w:hAnsi="Times New Roman" w:eastAsia="宋体"/>
                <w:bCs/>
                <w:i/>
                <w:sz w:val="20"/>
                <w:lang w:eastAsia="zh-CN"/>
              </w:rPr>
              <w:t xml:space="preserve">ii) </w:t>
            </w:r>
            <w:r>
              <w:rPr>
                <w:rFonts w:hint="eastAsia" w:ascii="Times New Roman" w:hAnsi="Times New Roman" w:eastAsia="宋体"/>
                <w:bCs/>
                <w:i/>
                <w:sz w:val="20"/>
                <w:lang w:eastAsia="zh-CN"/>
              </w:rPr>
              <w:t>周末实习（</w:t>
            </w:r>
            <w:r>
              <w:rPr>
                <w:rFonts w:hint="eastAsia" w:ascii="Times New Roman" w:hAnsi="Times New Roman" w:eastAsia="宋体"/>
                <w:i/>
                <w:sz w:val="20"/>
                <w:lang w:eastAsia="zh-CN"/>
              </w:rPr>
              <w:t>交通费\用餐\零钱等</w:t>
            </w:r>
            <w:r>
              <w:rPr>
                <w:rFonts w:hint="eastAsia" w:ascii="Times New Roman" w:hAnsi="Times New Roman" w:eastAsia="宋体"/>
                <w:bCs/>
                <w:i/>
                <w:sz w:val="20"/>
                <w:lang w:eastAsia="zh-CN"/>
              </w:rPr>
              <w:t>）：</w:t>
            </w:r>
            <w:r>
              <w:rPr>
                <w:rFonts w:hint="eastAsia" w:ascii="Times New Roman" w:hAnsi="Times New Roman" w:eastAsia="宋体"/>
                <w:i/>
                <w:sz w:val="20"/>
                <w:lang w:eastAsia="zh-CN"/>
              </w:rPr>
              <w:t>每月</w:t>
            </w:r>
            <w:r>
              <w:rPr>
                <w:rFonts w:ascii="Times New Roman" w:hAnsi="Times New Roman" w:eastAsia="宋体"/>
                <w:i/>
                <w:sz w:val="20"/>
                <w:lang w:eastAsia="zh-CN"/>
              </w:rPr>
              <w:t>2</w:t>
            </w:r>
            <w:r>
              <w:rPr>
                <w:rFonts w:hint="eastAsia" w:ascii="Times New Roman" w:hAnsi="Times New Roman" w:eastAsia="宋体"/>
                <w:i/>
                <w:sz w:val="20"/>
                <w:lang w:eastAsia="zh-CN"/>
              </w:rPr>
              <w:t>00马币</w:t>
            </w:r>
            <w:r>
              <w:rPr>
                <w:rFonts w:ascii="Times New Roman" w:hAnsi="Times New Roman" w:eastAsia="宋体"/>
                <w:i/>
                <w:sz w:val="20"/>
                <w:lang w:eastAsia="zh-CN"/>
              </w:rPr>
              <w:t>× 10</w:t>
            </w:r>
            <w:r>
              <w:rPr>
                <w:rFonts w:hint="eastAsia" w:ascii="Times New Roman" w:hAnsi="Times New Roman" w:eastAsia="宋体"/>
                <w:i/>
                <w:sz w:val="20"/>
                <w:lang w:eastAsia="zh-CN"/>
              </w:rPr>
              <w:t xml:space="preserve">个月 = </w:t>
            </w:r>
            <w:r>
              <w:rPr>
                <w:rFonts w:ascii="Times New Roman" w:hAnsi="Times New Roman" w:eastAsia="宋体"/>
                <w:i/>
                <w:sz w:val="20"/>
                <w:lang w:eastAsia="zh-CN"/>
              </w:rPr>
              <w:t>2,000</w:t>
            </w:r>
            <w:r>
              <w:rPr>
                <w:rFonts w:hint="eastAsia" w:ascii="Times New Roman" w:hAnsi="Times New Roman" w:eastAsia="宋体"/>
                <w:i/>
                <w:sz w:val="20"/>
                <w:lang w:eastAsia="zh-CN"/>
              </w:rPr>
              <w:t>马币</w:t>
            </w:r>
          </w:p>
          <w:p>
            <w:pPr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i/>
                <w:sz w:val="20"/>
                <w:lang w:eastAsia="zh-CN"/>
              </w:rPr>
              <w:t>iii) 假期膳食费：2,000马币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bCs/>
                <w:iCs/>
                <w:sz w:val="12"/>
                <w:szCs w:val="12"/>
                <w:lang w:eastAsia="zh-CN"/>
              </w:rPr>
            </w:pPr>
          </w:p>
        </w:tc>
      </w:tr>
    </w:tbl>
    <w:p>
      <w:pPr>
        <w:spacing w:before="240"/>
        <w:rPr>
          <w:rFonts w:ascii="Times New Roman" w:hAnsi="Times New Roman" w:eastAsia="宋体"/>
          <w:bCs/>
          <w:szCs w:val="22"/>
          <w:lang w:eastAsia="zh-CN"/>
        </w:rPr>
      </w:pPr>
      <w:r>
        <w:rPr>
          <w:rFonts w:ascii="Times New Roman" w:hAnsi="Times New Roman" w:eastAsia="宋体"/>
          <w:bCs/>
          <w:sz w:val="20"/>
          <w:lang w:eastAsia="zh-CN"/>
        </w:rPr>
        <w:t xml:space="preserve"> ii) </w:t>
      </w:r>
      <w:r>
        <w:rPr>
          <w:rFonts w:hint="eastAsia" w:ascii="Times New Roman" w:hAnsi="Times New Roman" w:eastAsia="宋体"/>
          <w:bCs/>
          <w:sz w:val="20"/>
          <w:lang w:eastAsia="zh-CN"/>
        </w:rPr>
        <w:t>每位申请者须阐明在就读期间，经济来源：</w:t>
      </w:r>
    </w:p>
    <w:tbl>
      <w:tblPr>
        <w:tblStyle w:val="22"/>
        <w:tblW w:w="10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630"/>
        <w:gridCol w:w="1260"/>
        <w:gridCol w:w="1440"/>
        <w:gridCol w:w="5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/>
                <w:sz w:val="20"/>
                <w:u w:val="single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教会支持：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 一次过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>每月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>每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配偶支持：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 一次过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>每月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>每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家庭支持：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 一次过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>每月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>每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私人储蓄：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 一次过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>每月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bCs/>
                <w:sz w:val="20"/>
                <w:lang w:eastAsia="zh-CN"/>
              </w:rPr>
              <w:t>每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其他：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Cs/>
                <w:sz w:val="20"/>
              </w:rPr>
            </w:pPr>
            <w:r>
              <w:rPr>
                <w:rFonts w:hint="eastAsia" w:ascii="Times New Roman" w:hAnsi="Times New Roman" w:eastAsia="宋体"/>
                <w:bCs/>
                <w:sz w:val="20"/>
                <w:lang w:eastAsia="zh-CN"/>
              </w:rPr>
              <w:t>请注明来源：</w:t>
            </w:r>
          </w:p>
        </w:tc>
        <w:tc>
          <w:tcPr>
            <w:tcW w:w="5220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/>
                <w:b/>
                <w:sz w:val="20"/>
                <w:u w:val="single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</w:tbl>
    <w:p>
      <w:pPr>
        <w:spacing w:before="60"/>
        <w:rPr>
          <w:rFonts w:ascii="Times New Roman" w:hAnsi="Times New Roman" w:eastAsia="宋体"/>
          <w:bCs/>
          <w:szCs w:val="22"/>
          <w:lang w:eastAsia="zh-CN"/>
        </w:rPr>
      </w:pPr>
      <w:r>
        <w:rPr>
          <w:rFonts w:eastAsia="宋体"/>
          <w:bCs/>
          <w:i/>
          <w:iCs/>
          <w:sz w:val="18"/>
          <w:szCs w:val="18"/>
          <w:lang w:eastAsia="zh-CN"/>
        </w:rPr>
        <w:t>* 注：</w:t>
      </w:r>
      <w:r>
        <w:rPr>
          <w:rFonts w:hint="eastAsia" w:eastAsia="宋体"/>
          <w:bCs/>
          <w:i/>
          <w:iCs/>
          <w:sz w:val="18"/>
          <w:szCs w:val="18"/>
          <w:lang w:eastAsia="zh-CN"/>
        </w:rPr>
        <w:t>在申请期间，本院</w:t>
      </w:r>
      <w:r>
        <w:rPr>
          <w:rFonts w:hint="eastAsia" w:eastAsia="宋体"/>
          <w:b/>
          <w:i/>
          <w:iCs/>
          <w:sz w:val="18"/>
          <w:szCs w:val="18"/>
          <w:lang w:eastAsia="zh-CN"/>
        </w:rPr>
        <w:t>不会</w:t>
      </w:r>
      <w:r>
        <w:rPr>
          <w:rFonts w:hint="eastAsia" w:eastAsia="宋体"/>
          <w:bCs/>
          <w:i/>
          <w:iCs/>
          <w:sz w:val="18"/>
          <w:szCs w:val="18"/>
          <w:lang w:eastAsia="zh-CN"/>
        </w:rPr>
        <w:t>答应提供助学金，所以申请者不可将助学金列为经济来源。</w:t>
      </w:r>
    </w:p>
    <w:p>
      <w:pPr>
        <w:spacing w:before="240" w:after="120"/>
        <w:rPr>
          <w:rFonts w:ascii="Times New Roman" w:hAnsi="Times New Roman" w:eastAsia="宋体"/>
          <w:b/>
          <w:bCs/>
          <w:szCs w:val="22"/>
          <w:u w:val="single"/>
          <w:lang w:eastAsia="zh-CN"/>
        </w:rPr>
      </w:pPr>
      <w:r>
        <w:rPr>
          <w:rFonts w:ascii="Times New Roman" w:hAnsi="Times New Roman" w:eastAsia="宋体"/>
          <w:b/>
          <w:bCs/>
          <w:szCs w:val="22"/>
          <w:u w:val="single"/>
          <w:lang w:eastAsia="zh-CN"/>
        </w:rPr>
        <w:t xml:space="preserve">K. </w:t>
      </w:r>
      <w:r>
        <w:rPr>
          <w:rFonts w:hint="eastAsia" w:ascii="Times New Roman" w:hAnsi="Times New Roman" w:eastAsia="宋体"/>
          <w:b/>
          <w:bCs/>
          <w:szCs w:val="22"/>
          <w:u w:val="single"/>
          <w:lang w:eastAsia="zh-CN"/>
        </w:rPr>
        <w:t>遵守马浸神所有守则的信约</w:t>
      </w:r>
    </w:p>
    <w:tbl>
      <w:tblPr>
        <w:tblStyle w:val="22"/>
        <w:tblW w:w="98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204"/>
        <w:gridCol w:w="1260"/>
        <w:gridCol w:w="2037"/>
        <w:gridCol w:w="1293"/>
        <w:gridCol w:w="900"/>
        <w:gridCol w:w="27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16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/>
                <w:sz w:val="20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我</w:t>
            </w:r>
          </w:p>
        </w:tc>
        <w:tc>
          <w:tcPr>
            <w:tcW w:w="2464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0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  <w:tc>
          <w:tcPr>
            <w:tcW w:w="7013" w:type="dxa"/>
            <w:gridSpan w:val="4"/>
            <w:shd w:val="clear" w:color="auto" w:fill="auto"/>
            <w:vAlign w:val="bottom"/>
          </w:tcPr>
          <w:p>
            <w:pPr>
              <w:rPr>
                <w:rFonts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一旦被接纳成为马浸神的学生，同意接纳马浸神的</w:t>
            </w:r>
            <w:r>
              <w:rPr>
                <w:rFonts w:hint="eastAsia" w:ascii="宋体" w:hAnsi="宋体" w:eastAsia="宋体"/>
                <w:i/>
                <w:szCs w:val="22"/>
                <w:lang w:eastAsia="zh-CN"/>
              </w:rPr>
              <w:t>信仰宣言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（参照马浸神学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93" w:type="dxa"/>
            <w:gridSpan w:val="7"/>
            <w:shd w:val="clear" w:color="auto" w:fill="auto"/>
          </w:tcPr>
          <w:p>
            <w:pPr>
              <w:spacing w:after="120"/>
              <w:rPr>
                <w:rFonts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院概览），并愿意遵守</w:t>
            </w:r>
            <w:r>
              <w:rPr>
                <w:rFonts w:hint="eastAsia" w:ascii="宋体" w:hAnsi="宋体" w:eastAsia="宋体" w:cs="MS Shell Dlg"/>
                <w:color w:val="000000"/>
                <w:sz w:val="20"/>
                <w:lang w:val="zh-CN" w:eastAsia="zh-CN"/>
              </w:rPr>
              <w:t>一切马浸神的校规和学生准则。如果院方认为我的行为举止违反或抵触任何规则，以致影响到学院的声誉和利益，院方拥有绝对的权力对我采取纪律行动，包括开除学籍，本人绝无异议。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620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签名：</w:t>
            </w:r>
          </w:p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（网上申请者</w:t>
            </w:r>
          </w:p>
          <w:p>
            <w:pPr>
              <w:jc w:val="center"/>
              <w:rPr>
                <w:rFonts w:ascii="Times New Roman" w:hAnsi="Times New Roman" w:eastAsia="宋体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无需签名）</w:t>
            </w:r>
          </w:p>
        </w:tc>
        <w:tc>
          <w:tcPr>
            <w:tcW w:w="3297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0"/>
              </w:rPr>
            </w:pPr>
            <w:sdt>
              <w:sdtPr>
                <w:rPr>
                  <w:rFonts w:ascii="Times New Roman" w:hAnsi="Times New Roman" w:eastAsia="宋体"/>
                  <w:bCs/>
                  <w:sz w:val="20"/>
                </w:rPr>
                <w:id w:val="1731733077"/>
                <w:showingPlcHdr/>
                <w:picture/>
              </w:sdtPr>
              <w:sdtEndPr>
                <w:rPr>
                  <w:rFonts w:ascii="Times New Roman" w:hAnsi="Times New Roman" w:eastAsia="宋体"/>
                  <w:bCs/>
                  <w:sz w:val="20"/>
                </w:rPr>
              </w:sdtEndPr>
              <w:sdtContent>
                <w:r>
                  <w:rPr>
                    <w:rFonts w:ascii="Times New Roman" w:hAnsi="Times New Roman" w:eastAsia="宋体"/>
                    <w:bCs/>
                    <w:sz w:val="20"/>
                    <w:lang w:val="en-MY" w:eastAsia="zh-CN"/>
                  </w:rPr>
                  <w:drawing>
                    <wp:inline distT="0" distB="0" distL="0" distR="0">
                      <wp:extent cx="1895475" cy="676275"/>
                      <wp:effectExtent l="0" t="0" r="0" b="0"/>
                      <wp:docPr id="1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4774" cy="7152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293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rPr>
                <w:rFonts w:ascii="Times New Roman" w:hAnsi="Times New Roman" w:eastAsia="宋体"/>
                <w:sz w:val="20"/>
              </w:rPr>
            </w:pPr>
            <w:r>
              <w:rPr>
                <w:rFonts w:hint="eastAsia" w:ascii="Times New Roman" w:hAnsi="Times New Roman" w:eastAsia="宋体"/>
                <w:sz w:val="20"/>
                <w:lang w:eastAsia="zh-CN"/>
              </w:rPr>
              <w:t>日期：</w:t>
            </w:r>
          </w:p>
        </w:tc>
        <w:tc>
          <w:tcPr>
            <w:tcW w:w="2783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after="120"/>
              <w:rPr>
                <w:rFonts w:ascii="Times New Roman" w:hAnsi="Times New Roman" w:eastAsia="宋体"/>
                <w:sz w:val="20"/>
              </w:rPr>
            </w:pP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</w:p>
        </w:tc>
      </w:tr>
    </w:tbl>
    <w:p>
      <w:pPr>
        <w:jc w:val="both"/>
        <w:rPr>
          <w:rFonts w:ascii="Times New Roman" w:hAnsi="Times New Roman" w:eastAsia="宋体"/>
          <w:bCs/>
          <w:sz w:val="24"/>
          <w:lang w:eastAsia="zh-CN"/>
        </w:rPr>
      </w:pPr>
      <w:r>
        <w:rPr>
          <w:rFonts w:ascii="Times New Roman" w:hAnsi="Times New Roman" w:eastAsia="宋体"/>
          <w:bCs/>
          <w:sz w:val="24"/>
          <w:lang w:eastAsia="zh-CN"/>
        </w:rPr>
        <w:br w:type="page"/>
      </w:r>
    </w:p>
    <w:p>
      <w:pPr>
        <w:spacing w:after="120"/>
        <w:jc w:val="center"/>
        <w:rPr>
          <w:rFonts w:ascii="Times New Roman" w:hAnsi="Times New Roman" w:eastAsia="SimHei"/>
          <w:bCs/>
          <w:i/>
          <w:sz w:val="24"/>
          <w:szCs w:val="24"/>
          <w:u w:val="single"/>
          <w:lang w:eastAsia="zh-CN"/>
        </w:rPr>
      </w:pPr>
      <w:r>
        <w:rPr>
          <w:rFonts w:hint="eastAsia" w:ascii="Times New Roman" w:hAnsi="Times New Roman" w:eastAsia="SimHei"/>
          <w:bCs/>
          <w:i/>
          <w:sz w:val="24"/>
          <w:szCs w:val="24"/>
          <w:u w:val="single"/>
          <w:lang w:eastAsia="zh-CN"/>
        </w:rPr>
        <w:t>附录</w:t>
      </w:r>
    </w:p>
    <w:p>
      <w:pPr>
        <w:jc w:val="both"/>
        <w:rPr>
          <w:rFonts w:ascii="Times New Roman" w:hAnsi="Times New Roman" w:eastAsia="SimHei"/>
          <w:bCs/>
          <w:sz w:val="24"/>
          <w:szCs w:val="24"/>
          <w:lang w:eastAsia="zh-CN"/>
        </w:rPr>
      </w:pPr>
      <w:r>
        <w:rPr>
          <w:rFonts w:ascii="Times New Roman" w:hAnsi="Times New Roman" w:eastAsia="SimHei"/>
          <w:bCs/>
          <w:sz w:val="24"/>
          <w:szCs w:val="24"/>
          <w:lang w:eastAsia="zh-CN"/>
        </w:rPr>
        <w:t xml:space="preserve">* </w:t>
      </w:r>
      <w:r>
        <w:rPr>
          <w:rFonts w:ascii="Times New Roman" w:hAnsi="Times New Roman" w:eastAsia="宋体"/>
          <w:sz w:val="24"/>
          <w:szCs w:val="24"/>
          <w:lang w:eastAsia="zh-CN"/>
        </w:rPr>
        <w:t>在获得本院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>的录取信</w:t>
      </w:r>
      <w:r>
        <w:rPr>
          <w:rFonts w:ascii="Times New Roman" w:hAnsi="Times New Roman" w:eastAsia="宋体"/>
          <w:sz w:val="24"/>
          <w:szCs w:val="24"/>
          <w:lang w:eastAsia="zh-CN"/>
        </w:rPr>
        <w:t>后，住宿生需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>在报到本院之前</w:t>
      </w:r>
      <w:r>
        <w:rPr>
          <w:rFonts w:ascii="Times New Roman" w:hAnsi="Times New Roman" w:eastAsia="宋体"/>
          <w:sz w:val="24"/>
          <w:szCs w:val="24"/>
          <w:lang w:eastAsia="zh-CN"/>
        </w:rPr>
        <w:t>呈交医药和X-光报告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>。医药报告需至少包括以下事项（若有更多的资料更好）：</w:t>
      </w:r>
    </w:p>
    <w:p>
      <w:pPr>
        <w:jc w:val="both"/>
        <w:rPr>
          <w:rFonts w:ascii="Times New Roman" w:hAnsi="Times New Roman" w:eastAsia="SimHei"/>
          <w:bCs/>
          <w:sz w:val="24"/>
          <w:szCs w:val="24"/>
          <w:lang w:eastAsia="zh-CN"/>
        </w:rPr>
      </w:pPr>
    </w:p>
    <w:tbl>
      <w:tblPr>
        <w:tblStyle w:val="23"/>
        <w:tblW w:w="99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55"/>
        <w:gridCol w:w="866"/>
        <w:gridCol w:w="699"/>
        <w:gridCol w:w="1439"/>
        <w:gridCol w:w="1793"/>
        <w:gridCol w:w="979"/>
        <w:gridCol w:w="1577"/>
        <w:gridCol w:w="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6052" w:type="dxa"/>
            <w:gridSpan w:val="5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Any past medical complication?</w:t>
            </w: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No</w:t>
            </w:r>
            <w:r>
              <w:rPr>
                <w:rFonts w:ascii="Times New Roman" w:hAnsi="Times New Roman" w:eastAsia="宋体"/>
                <w:bCs/>
                <w:sz w:val="20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Yes</w:t>
            </w:r>
          </w:p>
        </w:tc>
        <w:tc>
          <w:tcPr>
            <w:tcW w:w="3380" w:type="dxa"/>
            <w:gridSpan w:val="3"/>
            <w:tcBorders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052" w:type="dxa"/>
            <w:gridSpan w:val="5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Any family medical complication?</w:t>
            </w: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No</w:t>
            </w:r>
            <w:r>
              <w:rPr>
                <w:rFonts w:ascii="Times New Roman" w:hAnsi="Times New Roman" w:eastAsia="宋体"/>
                <w:bCs/>
                <w:sz w:val="20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Yes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052" w:type="dxa"/>
            <w:gridSpan w:val="5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Any current medical complication?</w:t>
            </w: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No</w:t>
            </w:r>
            <w:r>
              <w:rPr>
                <w:rFonts w:ascii="Times New Roman" w:hAnsi="Times New Roman" w:eastAsia="宋体"/>
                <w:bCs/>
                <w:sz w:val="20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tab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宋体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0"/>
              </w:rPr>
              <w:fldChar w:fldCharType="end"/>
            </w:r>
            <w:r>
              <w:rPr>
                <w:rFonts w:ascii="Times New Roman" w:hAnsi="Times New Roman" w:eastAsia="宋体"/>
                <w:bCs/>
                <w:sz w:val="20"/>
              </w:rPr>
              <w:t xml:space="preserve"> Yes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052" w:type="dxa"/>
            <w:gridSpan w:val="5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General Examination: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a) Pulse</w:t>
            </w:r>
          </w:p>
        </w:tc>
        <w:tc>
          <w:tcPr>
            <w:tcW w:w="6612" w:type="dxa"/>
            <w:gridSpan w:val="5"/>
            <w:tcBorders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b) Blood Pressure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c) Vision</w:t>
            </w:r>
          </w:p>
        </w:tc>
        <w:tc>
          <w:tcPr>
            <w:tcW w:w="1439" w:type="dxa"/>
            <w:tcBorders>
              <w:top w:val="single" w:color="auto" w:sz="4" w:space="0"/>
            </w:tcBorders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Uncorrected</w:t>
            </w:r>
          </w:p>
        </w:tc>
        <w:tc>
          <w:tcPr>
            <w:tcW w:w="17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79" w:type="dxa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Right</w:t>
            </w:r>
          </w:p>
        </w:tc>
        <w:tc>
          <w:tcPr>
            <w:tcW w:w="15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4" w:type="dxa"/>
            <w:tcBorders>
              <w:top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Left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39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Corrected</w:t>
            </w:r>
          </w:p>
        </w:tc>
        <w:tc>
          <w:tcPr>
            <w:tcW w:w="17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79" w:type="dxa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Right</w:t>
            </w:r>
          </w:p>
        </w:tc>
        <w:tc>
          <w:tcPr>
            <w:tcW w:w="15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4" w:type="dxa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Left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d) Ear / Nose / Throat</w:t>
            </w:r>
          </w:p>
        </w:tc>
        <w:tc>
          <w:tcPr>
            <w:tcW w:w="6612" w:type="dxa"/>
            <w:gridSpan w:val="5"/>
            <w:tcBorders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e) Height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f) Weight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g) Eyes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Cardiovascular System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Respiratory System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Gastrointestinal System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Urogenital System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Locomotor System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Central Nervous System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Investigations: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a) Chest X-Ray</w:t>
            </w:r>
          </w:p>
        </w:tc>
        <w:tc>
          <w:tcPr>
            <w:tcW w:w="6612" w:type="dxa"/>
            <w:gridSpan w:val="5"/>
            <w:tcBorders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61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1" w:type="dxa"/>
            <w:gridSpan w:val="2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b) Blood Tests</w:t>
            </w:r>
          </w:p>
        </w:tc>
        <w:tc>
          <w:tcPr>
            <w:tcW w:w="699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(i)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1" w:type="dxa"/>
            <w:gridSpan w:val="2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(ii)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1" w:type="dxa"/>
            <w:gridSpan w:val="2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(iii)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c) Urine Test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d) Stool Test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20" w:type="dxa"/>
            <w:gridSpan w:val="3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e) Other Test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255" w:type="dxa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  <w:t>Remarks</w:t>
            </w:r>
          </w:p>
        </w:tc>
        <w:tc>
          <w:tcPr>
            <w:tcW w:w="8177" w:type="dxa"/>
            <w:gridSpan w:val="7"/>
            <w:tcBorders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177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spacing w:before="60" w:after="60"/>
              <w:jc w:val="right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177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 w:after="60"/>
              <w:jc w:val="both"/>
              <w:rPr>
                <w:rFonts w:ascii="Times New Roman" w:hAnsi="Times New Roman" w:eastAsia="SimHe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/>
                <w:bCs/>
                <w:sz w:val="24"/>
                <w:szCs w:val="24"/>
              </w:rPr>
              <w:fldChar w:fldCharType="end"/>
            </w:r>
          </w:p>
        </w:tc>
      </w:tr>
    </w:tbl>
    <w:p>
      <w:pPr>
        <w:jc w:val="both"/>
        <w:rPr>
          <w:rFonts w:ascii="Times New Roman" w:hAnsi="Times New Roman" w:eastAsia="SimHei"/>
          <w:bCs/>
          <w:sz w:val="24"/>
          <w:szCs w:val="24"/>
          <w:lang w:eastAsia="zh-CN"/>
        </w:rPr>
      </w:pPr>
    </w:p>
    <w:p>
      <w:pPr>
        <w:jc w:val="both"/>
        <w:rPr>
          <w:rFonts w:ascii="Times New Roman" w:hAnsi="Times New Roman" w:eastAsia="SimHei"/>
          <w:bCs/>
          <w:sz w:val="24"/>
          <w:szCs w:val="24"/>
          <w:lang w:eastAsia="zh-CN"/>
        </w:rPr>
      </w:pPr>
    </w:p>
    <w:p>
      <w:pPr>
        <w:jc w:val="both"/>
        <w:rPr>
          <w:rFonts w:ascii="Times New Roman" w:hAnsi="Times New Roman" w:eastAsia="宋体"/>
          <w:bCs/>
          <w:sz w:val="24"/>
          <w:lang w:eastAsia="zh-CN"/>
        </w:rPr>
      </w:pPr>
    </w:p>
    <w:sectPr>
      <w:pgSz w:w="11909" w:h="16834"/>
      <w:pgMar w:top="576" w:right="864" w:bottom="576" w:left="1080" w:header="288" w:footer="288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经典黑体简">
    <w:panose1 w:val="02010609000101010101"/>
    <w:charset w:val="86"/>
    <w:family w:val="roman"/>
    <w:pitch w:val="default"/>
    <w:sig w:usb0="A1007AEF" w:usb1="F9DF7CFB" w:usb2="0000001E" w:usb3="00000000" w:csb0="2004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宋體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體">
    <w:altName w:val="FangSong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right" w:pos="9565"/>
      </w:tabs>
      <w:ind w:right="400"/>
      <w:rPr>
        <w:sz w:val="16"/>
        <w:szCs w:val="16"/>
      </w:rPr>
    </w:pPr>
    <w:r>
      <w:rPr>
        <w:rFonts w:hint="eastAsia" w:asciiTheme="minorEastAsia" w:hAnsiTheme="minorEastAsia" w:eastAsiaTheme="minorEastAsia"/>
        <w:sz w:val="16"/>
        <w:szCs w:val="16"/>
        <w:lang w:eastAsia="zh-CN"/>
      </w:rPr>
      <w:t>更新期：201</w:t>
    </w:r>
    <w:r>
      <w:rPr>
        <w:rFonts w:asciiTheme="minorEastAsia" w:hAnsiTheme="minorEastAsia" w:eastAsiaTheme="minorEastAsia"/>
        <w:sz w:val="16"/>
        <w:szCs w:val="16"/>
        <w:lang w:eastAsia="zh-CN"/>
      </w:rPr>
      <w:t>7</w:t>
    </w:r>
    <w:r>
      <w:rPr>
        <w:rFonts w:hint="eastAsia" w:asciiTheme="minorEastAsia" w:hAnsiTheme="minorEastAsia" w:eastAsiaTheme="minorEastAsia"/>
        <w:sz w:val="16"/>
        <w:szCs w:val="16"/>
        <w:lang w:eastAsia="zh-CN"/>
      </w:rPr>
      <w:t>年</w:t>
    </w:r>
    <w:r>
      <w:rPr>
        <w:rFonts w:asciiTheme="minorEastAsia" w:hAnsiTheme="minorEastAsia" w:eastAsiaTheme="minorEastAsia"/>
        <w:sz w:val="16"/>
        <w:szCs w:val="16"/>
        <w:lang w:eastAsia="zh-CN"/>
      </w:rPr>
      <w:t>4</w:t>
    </w:r>
    <w:r>
      <w:rPr>
        <w:rFonts w:hint="eastAsia" w:asciiTheme="minorEastAsia" w:hAnsiTheme="minorEastAsia" w:eastAsiaTheme="minorEastAsia"/>
        <w:sz w:val="16"/>
        <w:szCs w:val="16"/>
        <w:lang w:eastAsia="zh-CN"/>
      </w:rPr>
      <w:t>月</w:t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rStyle w:val="21"/>
      </w:rPr>
      <w:fldChar w:fldCharType="begin"/>
    </w:r>
    <w:r>
      <w:rPr>
        <w:rStyle w:val="21"/>
      </w:rPr>
      <w:instrText xml:space="preserve"> PAGE </w:instrText>
    </w:r>
    <w:r>
      <w:rPr>
        <w:rStyle w:val="21"/>
      </w:rPr>
      <w:fldChar w:fldCharType="separate"/>
    </w:r>
    <w:r>
      <w:rPr>
        <w:rStyle w:val="21"/>
      </w:rPr>
      <w:t>3</w:t>
    </w:r>
    <w:r>
      <w:rPr>
        <w:rStyle w:val="21"/>
      </w:rPr>
      <w:fldChar w:fldCharType="end"/>
    </w:r>
    <w:r>
      <w:rPr>
        <w:rStyle w:val="21"/>
      </w:rPr>
      <w:fldChar w:fldCharType="begin"/>
    </w:r>
    <w:r>
      <w:rPr>
        <w:rStyle w:val="21"/>
      </w:rPr>
      <w:instrText xml:space="preserve"> PAGE </w:instrText>
    </w:r>
    <w:r>
      <w:rPr>
        <w:rStyle w:val="21"/>
      </w:rPr>
      <w:fldChar w:fldCharType="separate"/>
    </w:r>
    <w:r>
      <w:rPr>
        <w:rStyle w:val="21"/>
      </w:rPr>
      <w:t>3</w:t>
    </w:r>
    <w:r>
      <w:rPr>
        <w:rStyle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right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2</w:t>
    </w:r>
    <w:r>
      <w:rPr>
        <w:rStyle w:val="21"/>
      </w:rPr>
      <w:fldChar w:fldCharType="end"/>
    </w:r>
  </w:p>
  <w:p>
    <w:pPr>
      <w:pStyle w:val="1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BDF"/>
    <w:multiLevelType w:val="multilevel"/>
    <w:tmpl w:val="32774BD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D6D78"/>
    <w:multiLevelType w:val="multilevel"/>
    <w:tmpl w:val="723D6D7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7A34"/>
    <w:multiLevelType w:val="multilevel"/>
    <w:tmpl w:val="780E7A3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dit="forms" w:enforcement="1" w:cryptProviderType="rsaAES" w:cryptAlgorithmClass="hash" w:cryptAlgorithmType="typeAny" w:cryptAlgorithmSid="14" w:cryptSpinCount="100000" w:hash="7i6jGX8W7Gu4PXw+XVpwZdbrp3zTC0cxui9MkDSiZnkU8snS+x7ZoQ/R5wyy3fQoJJM3BUnCxbwOJ8u5arsKew==" w:salt="d04/YlcCIVE/m9RUZy+tlA==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F"/>
    <w:rsid w:val="00001265"/>
    <w:rsid w:val="00001707"/>
    <w:rsid w:val="0000296E"/>
    <w:rsid w:val="00007405"/>
    <w:rsid w:val="00015004"/>
    <w:rsid w:val="000177D0"/>
    <w:rsid w:val="00020E89"/>
    <w:rsid w:val="000228E9"/>
    <w:rsid w:val="00024A8C"/>
    <w:rsid w:val="00025B1C"/>
    <w:rsid w:val="00032C8C"/>
    <w:rsid w:val="00040E5D"/>
    <w:rsid w:val="000416A5"/>
    <w:rsid w:val="00047F04"/>
    <w:rsid w:val="00053CB9"/>
    <w:rsid w:val="0005472C"/>
    <w:rsid w:val="00056F93"/>
    <w:rsid w:val="00060281"/>
    <w:rsid w:val="00061827"/>
    <w:rsid w:val="00062804"/>
    <w:rsid w:val="000663BD"/>
    <w:rsid w:val="00073BF2"/>
    <w:rsid w:val="00075047"/>
    <w:rsid w:val="00082A2C"/>
    <w:rsid w:val="00092951"/>
    <w:rsid w:val="00092BE0"/>
    <w:rsid w:val="0009338E"/>
    <w:rsid w:val="000948F5"/>
    <w:rsid w:val="0009530B"/>
    <w:rsid w:val="000953C1"/>
    <w:rsid w:val="0009540F"/>
    <w:rsid w:val="000A0925"/>
    <w:rsid w:val="000A2524"/>
    <w:rsid w:val="000A3FE3"/>
    <w:rsid w:val="000A4047"/>
    <w:rsid w:val="000A520B"/>
    <w:rsid w:val="000A7784"/>
    <w:rsid w:val="000A7FBE"/>
    <w:rsid w:val="000B05A0"/>
    <w:rsid w:val="000B1DEA"/>
    <w:rsid w:val="000B6CDF"/>
    <w:rsid w:val="000C3F8E"/>
    <w:rsid w:val="000D10DF"/>
    <w:rsid w:val="000D500B"/>
    <w:rsid w:val="000E1514"/>
    <w:rsid w:val="000E1569"/>
    <w:rsid w:val="000E642B"/>
    <w:rsid w:val="000F2F46"/>
    <w:rsid w:val="000F6FE1"/>
    <w:rsid w:val="000F760A"/>
    <w:rsid w:val="0010176A"/>
    <w:rsid w:val="00104ECA"/>
    <w:rsid w:val="00105E43"/>
    <w:rsid w:val="00110203"/>
    <w:rsid w:val="001155D9"/>
    <w:rsid w:val="00115A21"/>
    <w:rsid w:val="00116635"/>
    <w:rsid w:val="001171BE"/>
    <w:rsid w:val="00121644"/>
    <w:rsid w:val="001216EA"/>
    <w:rsid w:val="00121DFB"/>
    <w:rsid w:val="00121FEC"/>
    <w:rsid w:val="001230B2"/>
    <w:rsid w:val="001278A1"/>
    <w:rsid w:val="00132D83"/>
    <w:rsid w:val="0013552C"/>
    <w:rsid w:val="00136898"/>
    <w:rsid w:val="00137CC7"/>
    <w:rsid w:val="00140252"/>
    <w:rsid w:val="001415E5"/>
    <w:rsid w:val="00143A5C"/>
    <w:rsid w:val="00145D08"/>
    <w:rsid w:val="00146A3A"/>
    <w:rsid w:val="00150BAA"/>
    <w:rsid w:val="00151870"/>
    <w:rsid w:val="001549D0"/>
    <w:rsid w:val="001575C8"/>
    <w:rsid w:val="00157B18"/>
    <w:rsid w:val="00162713"/>
    <w:rsid w:val="00163823"/>
    <w:rsid w:val="001647FA"/>
    <w:rsid w:val="001737A0"/>
    <w:rsid w:val="00174202"/>
    <w:rsid w:val="00176CCA"/>
    <w:rsid w:val="00185B38"/>
    <w:rsid w:val="00194D43"/>
    <w:rsid w:val="00196AC7"/>
    <w:rsid w:val="00197083"/>
    <w:rsid w:val="001A1A93"/>
    <w:rsid w:val="001B669E"/>
    <w:rsid w:val="001C145C"/>
    <w:rsid w:val="001C2D6A"/>
    <w:rsid w:val="001C79FB"/>
    <w:rsid w:val="001D2B41"/>
    <w:rsid w:val="001D7F1C"/>
    <w:rsid w:val="001E0443"/>
    <w:rsid w:val="001E0618"/>
    <w:rsid w:val="001E2D46"/>
    <w:rsid w:val="001E473A"/>
    <w:rsid w:val="001F21D8"/>
    <w:rsid w:val="001F5C79"/>
    <w:rsid w:val="001F7B9F"/>
    <w:rsid w:val="0020282F"/>
    <w:rsid w:val="00205503"/>
    <w:rsid w:val="00207209"/>
    <w:rsid w:val="00213F48"/>
    <w:rsid w:val="002167E5"/>
    <w:rsid w:val="00220BA4"/>
    <w:rsid w:val="002241E0"/>
    <w:rsid w:val="0023009D"/>
    <w:rsid w:val="002326B9"/>
    <w:rsid w:val="002366EF"/>
    <w:rsid w:val="0024168B"/>
    <w:rsid w:val="002440C7"/>
    <w:rsid w:val="0024519F"/>
    <w:rsid w:val="00245840"/>
    <w:rsid w:val="00246555"/>
    <w:rsid w:val="00247502"/>
    <w:rsid w:val="00252DAC"/>
    <w:rsid w:val="00262567"/>
    <w:rsid w:val="00263233"/>
    <w:rsid w:val="002649B3"/>
    <w:rsid w:val="00265F0F"/>
    <w:rsid w:val="00267583"/>
    <w:rsid w:val="00272D17"/>
    <w:rsid w:val="00273494"/>
    <w:rsid w:val="00274880"/>
    <w:rsid w:val="00277EC3"/>
    <w:rsid w:val="002813EC"/>
    <w:rsid w:val="00281515"/>
    <w:rsid w:val="0029184B"/>
    <w:rsid w:val="00295C86"/>
    <w:rsid w:val="002A63E0"/>
    <w:rsid w:val="002A6D5B"/>
    <w:rsid w:val="002B537F"/>
    <w:rsid w:val="002B6CDF"/>
    <w:rsid w:val="002C1536"/>
    <w:rsid w:val="002C2BA1"/>
    <w:rsid w:val="002C60DB"/>
    <w:rsid w:val="002D3C87"/>
    <w:rsid w:val="002D5F59"/>
    <w:rsid w:val="002D6B7A"/>
    <w:rsid w:val="002F151C"/>
    <w:rsid w:val="002F1E92"/>
    <w:rsid w:val="002F4F43"/>
    <w:rsid w:val="003036A3"/>
    <w:rsid w:val="0030445E"/>
    <w:rsid w:val="00311A61"/>
    <w:rsid w:val="0031592B"/>
    <w:rsid w:val="003212EE"/>
    <w:rsid w:val="00324AFD"/>
    <w:rsid w:val="0033314A"/>
    <w:rsid w:val="00333936"/>
    <w:rsid w:val="00340313"/>
    <w:rsid w:val="00345E43"/>
    <w:rsid w:val="0035103C"/>
    <w:rsid w:val="00354000"/>
    <w:rsid w:val="0036031B"/>
    <w:rsid w:val="00361E15"/>
    <w:rsid w:val="003700D0"/>
    <w:rsid w:val="00370108"/>
    <w:rsid w:val="00370645"/>
    <w:rsid w:val="00376DC5"/>
    <w:rsid w:val="00381BF5"/>
    <w:rsid w:val="00384A08"/>
    <w:rsid w:val="00384CA7"/>
    <w:rsid w:val="00385214"/>
    <w:rsid w:val="003878F4"/>
    <w:rsid w:val="003923FB"/>
    <w:rsid w:val="00397196"/>
    <w:rsid w:val="003A0BE9"/>
    <w:rsid w:val="003A3762"/>
    <w:rsid w:val="003A41BD"/>
    <w:rsid w:val="003A7E66"/>
    <w:rsid w:val="003B05F0"/>
    <w:rsid w:val="003B69B4"/>
    <w:rsid w:val="003C00A3"/>
    <w:rsid w:val="003C0910"/>
    <w:rsid w:val="003C36F7"/>
    <w:rsid w:val="003C467E"/>
    <w:rsid w:val="003C61B5"/>
    <w:rsid w:val="003D1CDC"/>
    <w:rsid w:val="003D2756"/>
    <w:rsid w:val="003D6D6E"/>
    <w:rsid w:val="003D6DF1"/>
    <w:rsid w:val="003D721D"/>
    <w:rsid w:val="003E0006"/>
    <w:rsid w:val="003E0B9F"/>
    <w:rsid w:val="003E6005"/>
    <w:rsid w:val="003F2FE3"/>
    <w:rsid w:val="004051E6"/>
    <w:rsid w:val="00405BC2"/>
    <w:rsid w:val="0040775D"/>
    <w:rsid w:val="00410B90"/>
    <w:rsid w:val="00410F06"/>
    <w:rsid w:val="00411AB3"/>
    <w:rsid w:val="004144A9"/>
    <w:rsid w:val="0041520E"/>
    <w:rsid w:val="004173BE"/>
    <w:rsid w:val="00437A33"/>
    <w:rsid w:val="004433C0"/>
    <w:rsid w:val="00453626"/>
    <w:rsid w:val="0045372D"/>
    <w:rsid w:val="00463100"/>
    <w:rsid w:val="004711B5"/>
    <w:rsid w:val="00472352"/>
    <w:rsid w:val="00474AC5"/>
    <w:rsid w:val="0047541C"/>
    <w:rsid w:val="00477535"/>
    <w:rsid w:val="00482C1B"/>
    <w:rsid w:val="00484B38"/>
    <w:rsid w:val="00484D19"/>
    <w:rsid w:val="00493D6F"/>
    <w:rsid w:val="00496A99"/>
    <w:rsid w:val="004A0A61"/>
    <w:rsid w:val="004A0CC1"/>
    <w:rsid w:val="004A29DB"/>
    <w:rsid w:val="004A4753"/>
    <w:rsid w:val="004A50FB"/>
    <w:rsid w:val="004A6B4D"/>
    <w:rsid w:val="004A73DC"/>
    <w:rsid w:val="004A79CC"/>
    <w:rsid w:val="004A7CAA"/>
    <w:rsid w:val="004B1797"/>
    <w:rsid w:val="004B5913"/>
    <w:rsid w:val="004B6750"/>
    <w:rsid w:val="004B7C03"/>
    <w:rsid w:val="004C1270"/>
    <w:rsid w:val="004C1AE6"/>
    <w:rsid w:val="004C644A"/>
    <w:rsid w:val="004D4F14"/>
    <w:rsid w:val="004D748B"/>
    <w:rsid w:val="004D7BA1"/>
    <w:rsid w:val="004E310D"/>
    <w:rsid w:val="004E32AA"/>
    <w:rsid w:val="004F16C7"/>
    <w:rsid w:val="004F2505"/>
    <w:rsid w:val="004F31C9"/>
    <w:rsid w:val="004F4386"/>
    <w:rsid w:val="004F58C8"/>
    <w:rsid w:val="00505FBC"/>
    <w:rsid w:val="00510F6D"/>
    <w:rsid w:val="00514036"/>
    <w:rsid w:val="00520831"/>
    <w:rsid w:val="00520EFB"/>
    <w:rsid w:val="00521B61"/>
    <w:rsid w:val="00522710"/>
    <w:rsid w:val="00524178"/>
    <w:rsid w:val="00526195"/>
    <w:rsid w:val="00530003"/>
    <w:rsid w:val="005409D4"/>
    <w:rsid w:val="00543037"/>
    <w:rsid w:val="0054679C"/>
    <w:rsid w:val="00547A4B"/>
    <w:rsid w:val="00553B2E"/>
    <w:rsid w:val="00554866"/>
    <w:rsid w:val="00564540"/>
    <w:rsid w:val="00564BAC"/>
    <w:rsid w:val="005661FE"/>
    <w:rsid w:val="005714F8"/>
    <w:rsid w:val="00583F88"/>
    <w:rsid w:val="00586F96"/>
    <w:rsid w:val="005A1040"/>
    <w:rsid w:val="005A2939"/>
    <w:rsid w:val="005A3546"/>
    <w:rsid w:val="005A6AEB"/>
    <w:rsid w:val="005A71BE"/>
    <w:rsid w:val="005B243C"/>
    <w:rsid w:val="005B3733"/>
    <w:rsid w:val="005B59E3"/>
    <w:rsid w:val="005C17AF"/>
    <w:rsid w:val="005C33C1"/>
    <w:rsid w:val="005D18EC"/>
    <w:rsid w:val="005D3DD1"/>
    <w:rsid w:val="005E0950"/>
    <w:rsid w:val="005E39B3"/>
    <w:rsid w:val="005E6F77"/>
    <w:rsid w:val="005F18CF"/>
    <w:rsid w:val="005F5B70"/>
    <w:rsid w:val="005F6E36"/>
    <w:rsid w:val="005F7AFF"/>
    <w:rsid w:val="00610CFE"/>
    <w:rsid w:val="00610F5B"/>
    <w:rsid w:val="0061244E"/>
    <w:rsid w:val="006202C5"/>
    <w:rsid w:val="006210DD"/>
    <w:rsid w:val="00621710"/>
    <w:rsid w:val="006247D4"/>
    <w:rsid w:val="0062752F"/>
    <w:rsid w:val="006277CD"/>
    <w:rsid w:val="00630798"/>
    <w:rsid w:val="00630D9B"/>
    <w:rsid w:val="006330CA"/>
    <w:rsid w:val="00634794"/>
    <w:rsid w:val="00643673"/>
    <w:rsid w:val="006457E6"/>
    <w:rsid w:val="006469F2"/>
    <w:rsid w:val="0065295A"/>
    <w:rsid w:val="00653862"/>
    <w:rsid w:val="00654BA8"/>
    <w:rsid w:val="006623F3"/>
    <w:rsid w:val="006626CF"/>
    <w:rsid w:val="00663A48"/>
    <w:rsid w:val="006655F8"/>
    <w:rsid w:val="00666CDE"/>
    <w:rsid w:val="00682438"/>
    <w:rsid w:val="006910E5"/>
    <w:rsid w:val="00692E10"/>
    <w:rsid w:val="0069586F"/>
    <w:rsid w:val="006A1599"/>
    <w:rsid w:val="006B0730"/>
    <w:rsid w:val="006B11BE"/>
    <w:rsid w:val="006B3F1C"/>
    <w:rsid w:val="006B52FE"/>
    <w:rsid w:val="006C130D"/>
    <w:rsid w:val="006C21A3"/>
    <w:rsid w:val="006C6CE9"/>
    <w:rsid w:val="006D38F1"/>
    <w:rsid w:val="006D664F"/>
    <w:rsid w:val="006E452C"/>
    <w:rsid w:val="006F0A4F"/>
    <w:rsid w:val="006F2CC5"/>
    <w:rsid w:val="006F2F0E"/>
    <w:rsid w:val="006F7320"/>
    <w:rsid w:val="00702776"/>
    <w:rsid w:val="00704225"/>
    <w:rsid w:val="0071076C"/>
    <w:rsid w:val="0071583D"/>
    <w:rsid w:val="00724B6C"/>
    <w:rsid w:val="00730934"/>
    <w:rsid w:val="00733917"/>
    <w:rsid w:val="007346DC"/>
    <w:rsid w:val="0073567D"/>
    <w:rsid w:val="007417EC"/>
    <w:rsid w:val="0075215D"/>
    <w:rsid w:val="00753D7F"/>
    <w:rsid w:val="007610E7"/>
    <w:rsid w:val="00761F0B"/>
    <w:rsid w:val="00762D04"/>
    <w:rsid w:val="00764877"/>
    <w:rsid w:val="007700CB"/>
    <w:rsid w:val="007711A8"/>
    <w:rsid w:val="00773970"/>
    <w:rsid w:val="00775DB6"/>
    <w:rsid w:val="00776359"/>
    <w:rsid w:val="00784388"/>
    <w:rsid w:val="007849F4"/>
    <w:rsid w:val="007928AB"/>
    <w:rsid w:val="007A213D"/>
    <w:rsid w:val="007A2D50"/>
    <w:rsid w:val="007A36C1"/>
    <w:rsid w:val="007B1CA2"/>
    <w:rsid w:val="007B29B0"/>
    <w:rsid w:val="007B5A1A"/>
    <w:rsid w:val="007B76FA"/>
    <w:rsid w:val="007B77EA"/>
    <w:rsid w:val="007C09A0"/>
    <w:rsid w:val="007C2396"/>
    <w:rsid w:val="007C392B"/>
    <w:rsid w:val="007D24A7"/>
    <w:rsid w:val="007D3B87"/>
    <w:rsid w:val="007E53EF"/>
    <w:rsid w:val="007F0A02"/>
    <w:rsid w:val="008002C8"/>
    <w:rsid w:val="00805998"/>
    <w:rsid w:val="00810695"/>
    <w:rsid w:val="008107E5"/>
    <w:rsid w:val="0081398E"/>
    <w:rsid w:val="008169E5"/>
    <w:rsid w:val="00823733"/>
    <w:rsid w:val="00823BF8"/>
    <w:rsid w:val="00826643"/>
    <w:rsid w:val="008277A9"/>
    <w:rsid w:val="00832E09"/>
    <w:rsid w:val="00833760"/>
    <w:rsid w:val="00836C38"/>
    <w:rsid w:val="0084140A"/>
    <w:rsid w:val="00844002"/>
    <w:rsid w:val="00847D3C"/>
    <w:rsid w:val="00850C08"/>
    <w:rsid w:val="0086000E"/>
    <w:rsid w:val="008673AF"/>
    <w:rsid w:val="00871B34"/>
    <w:rsid w:val="00876E90"/>
    <w:rsid w:val="00886C4F"/>
    <w:rsid w:val="008938A7"/>
    <w:rsid w:val="008A3E61"/>
    <w:rsid w:val="008A67A7"/>
    <w:rsid w:val="008B1CF8"/>
    <w:rsid w:val="008B27F0"/>
    <w:rsid w:val="008B5067"/>
    <w:rsid w:val="008C37E4"/>
    <w:rsid w:val="008C43F5"/>
    <w:rsid w:val="008C5215"/>
    <w:rsid w:val="008C5C76"/>
    <w:rsid w:val="008D0C65"/>
    <w:rsid w:val="008E5142"/>
    <w:rsid w:val="008F7EDB"/>
    <w:rsid w:val="0090346C"/>
    <w:rsid w:val="009120DC"/>
    <w:rsid w:val="00917917"/>
    <w:rsid w:val="00920C84"/>
    <w:rsid w:val="009210F2"/>
    <w:rsid w:val="0092187E"/>
    <w:rsid w:val="00922D2F"/>
    <w:rsid w:val="00925066"/>
    <w:rsid w:val="009350C7"/>
    <w:rsid w:val="009443F5"/>
    <w:rsid w:val="009521FA"/>
    <w:rsid w:val="00953FB4"/>
    <w:rsid w:val="00955D2A"/>
    <w:rsid w:val="00956313"/>
    <w:rsid w:val="0096059D"/>
    <w:rsid w:val="009634F8"/>
    <w:rsid w:val="00970574"/>
    <w:rsid w:val="00970C04"/>
    <w:rsid w:val="00970DDB"/>
    <w:rsid w:val="0097118D"/>
    <w:rsid w:val="00972A7B"/>
    <w:rsid w:val="00973097"/>
    <w:rsid w:val="009762A2"/>
    <w:rsid w:val="00980ABC"/>
    <w:rsid w:val="00980F9E"/>
    <w:rsid w:val="00981235"/>
    <w:rsid w:val="009902DC"/>
    <w:rsid w:val="009A0185"/>
    <w:rsid w:val="009A2528"/>
    <w:rsid w:val="009A2A9C"/>
    <w:rsid w:val="009A6B00"/>
    <w:rsid w:val="009B7A7A"/>
    <w:rsid w:val="009C2939"/>
    <w:rsid w:val="009C56A3"/>
    <w:rsid w:val="009D5572"/>
    <w:rsid w:val="009D7D9F"/>
    <w:rsid w:val="009E1D28"/>
    <w:rsid w:val="009E252B"/>
    <w:rsid w:val="009E415F"/>
    <w:rsid w:val="009E6C3C"/>
    <w:rsid w:val="009F512B"/>
    <w:rsid w:val="009F6194"/>
    <w:rsid w:val="009F66CD"/>
    <w:rsid w:val="009F7FDE"/>
    <w:rsid w:val="00A070D5"/>
    <w:rsid w:val="00A107B4"/>
    <w:rsid w:val="00A14A14"/>
    <w:rsid w:val="00A272AF"/>
    <w:rsid w:val="00A313BB"/>
    <w:rsid w:val="00A339B2"/>
    <w:rsid w:val="00A339DE"/>
    <w:rsid w:val="00A34AA9"/>
    <w:rsid w:val="00A51B62"/>
    <w:rsid w:val="00A54E71"/>
    <w:rsid w:val="00A55829"/>
    <w:rsid w:val="00A7094A"/>
    <w:rsid w:val="00A7142D"/>
    <w:rsid w:val="00A71EB4"/>
    <w:rsid w:val="00A72949"/>
    <w:rsid w:val="00A73FEE"/>
    <w:rsid w:val="00A7427B"/>
    <w:rsid w:val="00A76EC4"/>
    <w:rsid w:val="00A82940"/>
    <w:rsid w:val="00A84E4F"/>
    <w:rsid w:val="00A85D93"/>
    <w:rsid w:val="00A86AAE"/>
    <w:rsid w:val="00A93503"/>
    <w:rsid w:val="00A95EE9"/>
    <w:rsid w:val="00AB3DDE"/>
    <w:rsid w:val="00AB3F09"/>
    <w:rsid w:val="00AB47E5"/>
    <w:rsid w:val="00AB52CE"/>
    <w:rsid w:val="00AC337C"/>
    <w:rsid w:val="00AC3718"/>
    <w:rsid w:val="00AC7AE3"/>
    <w:rsid w:val="00AD2CD0"/>
    <w:rsid w:val="00AD36C0"/>
    <w:rsid w:val="00AD3C70"/>
    <w:rsid w:val="00AD63BE"/>
    <w:rsid w:val="00AD683B"/>
    <w:rsid w:val="00AD6BE8"/>
    <w:rsid w:val="00AD76DA"/>
    <w:rsid w:val="00AE15C3"/>
    <w:rsid w:val="00AE3BDC"/>
    <w:rsid w:val="00AE41BB"/>
    <w:rsid w:val="00AE4A80"/>
    <w:rsid w:val="00AE654E"/>
    <w:rsid w:val="00AE66C7"/>
    <w:rsid w:val="00AF37CD"/>
    <w:rsid w:val="00AF4549"/>
    <w:rsid w:val="00AF54E9"/>
    <w:rsid w:val="00AF5FB4"/>
    <w:rsid w:val="00B04DC9"/>
    <w:rsid w:val="00B117AA"/>
    <w:rsid w:val="00B12DCB"/>
    <w:rsid w:val="00B16D0D"/>
    <w:rsid w:val="00B20231"/>
    <w:rsid w:val="00B2139D"/>
    <w:rsid w:val="00B30544"/>
    <w:rsid w:val="00B3107B"/>
    <w:rsid w:val="00B32179"/>
    <w:rsid w:val="00B352F9"/>
    <w:rsid w:val="00B4152D"/>
    <w:rsid w:val="00B42C04"/>
    <w:rsid w:val="00B42ED6"/>
    <w:rsid w:val="00B46A0A"/>
    <w:rsid w:val="00B471C1"/>
    <w:rsid w:val="00B50164"/>
    <w:rsid w:val="00B52E30"/>
    <w:rsid w:val="00B53BC1"/>
    <w:rsid w:val="00B5491C"/>
    <w:rsid w:val="00B57144"/>
    <w:rsid w:val="00B57AA3"/>
    <w:rsid w:val="00B620AD"/>
    <w:rsid w:val="00B65604"/>
    <w:rsid w:val="00B663A5"/>
    <w:rsid w:val="00B722BA"/>
    <w:rsid w:val="00B73A9D"/>
    <w:rsid w:val="00B773D5"/>
    <w:rsid w:val="00B81EC6"/>
    <w:rsid w:val="00B828D3"/>
    <w:rsid w:val="00B83728"/>
    <w:rsid w:val="00B86A46"/>
    <w:rsid w:val="00B919D0"/>
    <w:rsid w:val="00B95889"/>
    <w:rsid w:val="00B96D86"/>
    <w:rsid w:val="00BA4BFC"/>
    <w:rsid w:val="00BA6BB2"/>
    <w:rsid w:val="00BB34FD"/>
    <w:rsid w:val="00BB51FD"/>
    <w:rsid w:val="00BB746D"/>
    <w:rsid w:val="00BC1CE8"/>
    <w:rsid w:val="00BC6880"/>
    <w:rsid w:val="00BD524C"/>
    <w:rsid w:val="00BD714A"/>
    <w:rsid w:val="00BD768F"/>
    <w:rsid w:val="00BE508C"/>
    <w:rsid w:val="00BE69DC"/>
    <w:rsid w:val="00BF203D"/>
    <w:rsid w:val="00BF20BF"/>
    <w:rsid w:val="00BF2FD2"/>
    <w:rsid w:val="00BF3332"/>
    <w:rsid w:val="00C15550"/>
    <w:rsid w:val="00C15C25"/>
    <w:rsid w:val="00C16DEC"/>
    <w:rsid w:val="00C21F0A"/>
    <w:rsid w:val="00C23FBD"/>
    <w:rsid w:val="00C25067"/>
    <w:rsid w:val="00C322F8"/>
    <w:rsid w:val="00C32D5E"/>
    <w:rsid w:val="00C35166"/>
    <w:rsid w:val="00C42902"/>
    <w:rsid w:val="00C4293E"/>
    <w:rsid w:val="00C46D7A"/>
    <w:rsid w:val="00C5120A"/>
    <w:rsid w:val="00C52E74"/>
    <w:rsid w:val="00C538E1"/>
    <w:rsid w:val="00C53F73"/>
    <w:rsid w:val="00C54D2B"/>
    <w:rsid w:val="00C54D5A"/>
    <w:rsid w:val="00C568E0"/>
    <w:rsid w:val="00C56FC3"/>
    <w:rsid w:val="00C57B4A"/>
    <w:rsid w:val="00C6063E"/>
    <w:rsid w:val="00C60F68"/>
    <w:rsid w:val="00C658BB"/>
    <w:rsid w:val="00C735BA"/>
    <w:rsid w:val="00C748DA"/>
    <w:rsid w:val="00C80131"/>
    <w:rsid w:val="00C80BB5"/>
    <w:rsid w:val="00C8586C"/>
    <w:rsid w:val="00C863AA"/>
    <w:rsid w:val="00C97BFF"/>
    <w:rsid w:val="00CA31B0"/>
    <w:rsid w:val="00CA36AF"/>
    <w:rsid w:val="00CA3C47"/>
    <w:rsid w:val="00CA68CB"/>
    <w:rsid w:val="00CA6C02"/>
    <w:rsid w:val="00CB1AEA"/>
    <w:rsid w:val="00CB6AD7"/>
    <w:rsid w:val="00CC0160"/>
    <w:rsid w:val="00CC0C50"/>
    <w:rsid w:val="00CC0F7E"/>
    <w:rsid w:val="00CC25E6"/>
    <w:rsid w:val="00CC62CB"/>
    <w:rsid w:val="00CD1EA6"/>
    <w:rsid w:val="00CD60C0"/>
    <w:rsid w:val="00CE1CA2"/>
    <w:rsid w:val="00CE31F8"/>
    <w:rsid w:val="00CF32F9"/>
    <w:rsid w:val="00CF51E5"/>
    <w:rsid w:val="00CF6B8F"/>
    <w:rsid w:val="00D006BF"/>
    <w:rsid w:val="00D00AE8"/>
    <w:rsid w:val="00D03006"/>
    <w:rsid w:val="00D14DF0"/>
    <w:rsid w:val="00D173E1"/>
    <w:rsid w:val="00D20BAC"/>
    <w:rsid w:val="00D24053"/>
    <w:rsid w:val="00D2788B"/>
    <w:rsid w:val="00D338BD"/>
    <w:rsid w:val="00D33E6F"/>
    <w:rsid w:val="00D35374"/>
    <w:rsid w:val="00D42550"/>
    <w:rsid w:val="00D43CFA"/>
    <w:rsid w:val="00D61293"/>
    <w:rsid w:val="00D61BFE"/>
    <w:rsid w:val="00D63A1B"/>
    <w:rsid w:val="00D640A1"/>
    <w:rsid w:val="00D701B0"/>
    <w:rsid w:val="00D71DFE"/>
    <w:rsid w:val="00D72364"/>
    <w:rsid w:val="00D8054D"/>
    <w:rsid w:val="00D80A6D"/>
    <w:rsid w:val="00D80F5B"/>
    <w:rsid w:val="00D8614F"/>
    <w:rsid w:val="00D91E07"/>
    <w:rsid w:val="00D91E1D"/>
    <w:rsid w:val="00D937C8"/>
    <w:rsid w:val="00D95B39"/>
    <w:rsid w:val="00D95BAF"/>
    <w:rsid w:val="00DC0FF1"/>
    <w:rsid w:val="00DC352D"/>
    <w:rsid w:val="00DC3C55"/>
    <w:rsid w:val="00DC6F62"/>
    <w:rsid w:val="00DC6FC8"/>
    <w:rsid w:val="00DD21F6"/>
    <w:rsid w:val="00DD36F7"/>
    <w:rsid w:val="00DD5BCA"/>
    <w:rsid w:val="00DD7388"/>
    <w:rsid w:val="00DD7D1F"/>
    <w:rsid w:val="00E10008"/>
    <w:rsid w:val="00E1043C"/>
    <w:rsid w:val="00E104A3"/>
    <w:rsid w:val="00E12244"/>
    <w:rsid w:val="00E158E4"/>
    <w:rsid w:val="00E16210"/>
    <w:rsid w:val="00E2134D"/>
    <w:rsid w:val="00E307F1"/>
    <w:rsid w:val="00E3527E"/>
    <w:rsid w:val="00E35B1B"/>
    <w:rsid w:val="00E37DD6"/>
    <w:rsid w:val="00E43BF2"/>
    <w:rsid w:val="00E470D6"/>
    <w:rsid w:val="00E5002A"/>
    <w:rsid w:val="00E53432"/>
    <w:rsid w:val="00E60536"/>
    <w:rsid w:val="00E64A58"/>
    <w:rsid w:val="00E677CF"/>
    <w:rsid w:val="00E67DEA"/>
    <w:rsid w:val="00E72CDB"/>
    <w:rsid w:val="00E7391C"/>
    <w:rsid w:val="00E77951"/>
    <w:rsid w:val="00E917D3"/>
    <w:rsid w:val="00E9250F"/>
    <w:rsid w:val="00E92BB7"/>
    <w:rsid w:val="00E93734"/>
    <w:rsid w:val="00E950C8"/>
    <w:rsid w:val="00EA129F"/>
    <w:rsid w:val="00EA2306"/>
    <w:rsid w:val="00EA7262"/>
    <w:rsid w:val="00EB3A93"/>
    <w:rsid w:val="00EC12A0"/>
    <w:rsid w:val="00EC32D5"/>
    <w:rsid w:val="00ED10D5"/>
    <w:rsid w:val="00ED3071"/>
    <w:rsid w:val="00ED4A3C"/>
    <w:rsid w:val="00ED538B"/>
    <w:rsid w:val="00ED6803"/>
    <w:rsid w:val="00ED7420"/>
    <w:rsid w:val="00ED7E38"/>
    <w:rsid w:val="00EE345E"/>
    <w:rsid w:val="00EE66CE"/>
    <w:rsid w:val="00EF039B"/>
    <w:rsid w:val="00EF119D"/>
    <w:rsid w:val="00EF1535"/>
    <w:rsid w:val="00EF1AC8"/>
    <w:rsid w:val="00EF6A3C"/>
    <w:rsid w:val="00EF73D3"/>
    <w:rsid w:val="00F0339D"/>
    <w:rsid w:val="00F0629E"/>
    <w:rsid w:val="00F16FC6"/>
    <w:rsid w:val="00F2021B"/>
    <w:rsid w:val="00F2260B"/>
    <w:rsid w:val="00F24BC6"/>
    <w:rsid w:val="00F316C6"/>
    <w:rsid w:val="00F31E81"/>
    <w:rsid w:val="00F36FC7"/>
    <w:rsid w:val="00F36FF0"/>
    <w:rsid w:val="00F444BB"/>
    <w:rsid w:val="00F46E91"/>
    <w:rsid w:val="00F51B99"/>
    <w:rsid w:val="00F53933"/>
    <w:rsid w:val="00F53BDC"/>
    <w:rsid w:val="00F63F9B"/>
    <w:rsid w:val="00F70F69"/>
    <w:rsid w:val="00F740FB"/>
    <w:rsid w:val="00F77832"/>
    <w:rsid w:val="00F85441"/>
    <w:rsid w:val="00F864CC"/>
    <w:rsid w:val="00F91A66"/>
    <w:rsid w:val="00F97328"/>
    <w:rsid w:val="00FA00BE"/>
    <w:rsid w:val="00FA4934"/>
    <w:rsid w:val="00FA4FC3"/>
    <w:rsid w:val="00FA7963"/>
    <w:rsid w:val="00FB7255"/>
    <w:rsid w:val="00FB774F"/>
    <w:rsid w:val="00FC294D"/>
    <w:rsid w:val="00FC5F39"/>
    <w:rsid w:val="00FC791E"/>
    <w:rsid w:val="00FD57D7"/>
    <w:rsid w:val="00FD5DA9"/>
    <w:rsid w:val="00FD716E"/>
    <w:rsid w:val="00FF093A"/>
    <w:rsid w:val="00FF5065"/>
    <w:rsid w:val="723508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iPriority="99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ourier New" w:hAnsi="Courier New" w:eastAsia="PMingLiU" w:cs="Times New Roman"/>
      <w:sz w:val="22"/>
      <w:lang w:val="en-US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outlineLvl w:val="0"/>
    </w:pPr>
    <w:rPr>
      <w:rFonts w:ascii="Times New Roman" w:hAnsi="Times New Roman"/>
      <w:b/>
      <w:snapToGrid w:val="0"/>
    </w:rPr>
  </w:style>
  <w:style w:type="paragraph" w:styleId="3">
    <w:name w:val="heading 2"/>
    <w:basedOn w:val="1"/>
    <w:next w:val="1"/>
    <w:link w:val="26"/>
    <w:qFormat/>
    <w:uiPriority w:val="0"/>
    <w:pPr>
      <w:keepNext/>
      <w:jc w:val="center"/>
      <w:outlineLvl w:val="1"/>
    </w:pPr>
    <w:rPr>
      <w:rFonts w:ascii="Times New Roman" w:hAnsi="Times New Roman"/>
      <w:b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ascii="Times New Roman" w:hAnsi="Times New Roman"/>
      <w:sz w:val="20"/>
      <w:u w:val="single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rFonts w:ascii="Times New Roman" w:hAnsi="Times New Roman" w:eastAsia="SimHei"/>
      <w:b/>
      <w:sz w:val="24"/>
      <w:u w:val="single"/>
      <w:lang w:eastAsia="zh-CN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rFonts w:ascii="Times New Roman" w:hAnsi="Times New Roman"/>
      <w:b/>
      <w:sz w:val="20"/>
      <w:u w:val="single"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9">
    <w:name w:val="heading 8"/>
    <w:basedOn w:val="1"/>
    <w:next w:val="1"/>
    <w:link w:val="29"/>
    <w:qFormat/>
    <w:uiPriority w:val="0"/>
    <w:pPr>
      <w:keepNext/>
      <w:jc w:val="center"/>
      <w:outlineLvl w:val="7"/>
    </w:pPr>
    <w:rPr>
      <w:rFonts w:eastAsia="宋體"/>
      <w:b/>
      <w:sz w:val="32"/>
      <w:lang w:eastAsia="zh-TW"/>
    </w:rPr>
  </w:style>
  <w:style w:type="character" w:default="1" w:styleId="19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1">
    <w:name w:val="Body Text"/>
    <w:basedOn w:val="1"/>
    <w:qFormat/>
    <w:uiPriority w:val="0"/>
    <w:rPr>
      <w:rFonts w:ascii="Times New Roman" w:hAnsi="Times New Roman"/>
      <w:b/>
      <w:sz w:val="20"/>
    </w:rPr>
  </w:style>
  <w:style w:type="paragraph" w:styleId="12">
    <w:name w:val="Body Text 2"/>
    <w:basedOn w:val="1"/>
    <w:uiPriority w:val="0"/>
    <w:rPr>
      <w:rFonts w:ascii="Times New Roman" w:hAnsi="Times New Roman"/>
      <w:b/>
    </w:rPr>
  </w:style>
  <w:style w:type="paragraph" w:styleId="13">
    <w:name w:val="Body Text Indent"/>
    <w:basedOn w:val="1"/>
    <w:qFormat/>
    <w:uiPriority w:val="0"/>
    <w:pPr>
      <w:ind w:left="405"/>
    </w:pPr>
  </w:style>
  <w:style w:type="paragraph" w:styleId="14">
    <w:name w:val="Body Text Indent 2"/>
    <w:basedOn w:val="1"/>
    <w:qFormat/>
    <w:uiPriority w:val="0"/>
    <w:pPr>
      <w:ind w:left="720"/>
    </w:pPr>
  </w:style>
  <w:style w:type="paragraph" w:styleId="15">
    <w:name w:val="Body Text Indent 3"/>
    <w:basedOn w:val="1"/>
    <w:uiPriority w:val="0"/>
    <w:pPr>
      <w:ind w:left="720"/>
      <w:jc w:val="both"/>
    </w:pPr>
    <w:rPr>
      <w:rFonts w:ascii="Times New Roman" w:hAnsi="Times New Roman" w:eastAsia="仿宋體"/>
      <w:lang w:eastAsia="zh-TW"/>
    </w:rPr>
  </w:style>
  <w:style w:type="paragraph" w:styleId="16">
    <w:name w:val="Closing"/>
    <w:basedOn w:val="1"/>
    <w:link w:val="24"/>
    <w:unhideWhenUsed/>
    <w:qFormat/>
    <w:uiPriority w:val="99"/>
    <w:pPr>
      <w:ind w:left="4252"/>
    </w:pPr>
    <w:rPr>
      <w:rFonts w:ascii="Calibri" w:hAnsi="Calibri" w:eastAsia="宋体"/>
      <w:szCs w:val="22"/>
      <w:lang w:eastAsia="zh-CN"/>
    </w:rPr>
  </w:style>
  <w:style w:type="paragraph" w:styleId="17">
    <w:name w:val="footer"/>
    <w:basedOn w:val="1"/>
    <w:link w:val="28"/>
    <w:qFormat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18">
    <w:name w:val="header"/>
    <w:basedOn w:val="1"/>
    <w:link w:val="27"/>
    <w:qFormat/>
    <w:uiPriority w:val="0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20">
    <w:name w:val="Hyperlink"/>
    <w:uiPriority w:val="0"/>
    <w:rPr>
      <w:color w:val="0000FF"/>
      <w:u w:val="single"/>
    </w:rPr>
  </w:style>
  <w:style w:type="character" w:styleId="21">
    <w:name w:val="page number"/>
    <w:basedOn w:val="19"/>
    <w:uiPriority w:val="0"/>
  </w:style>
  <w:style w:type="table" w:styleId="23">
    <w:name w:val="Table Grid"/>
    <w:basedOn w:val="2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4">
    <w:name w:val="Closing Char"/>
    <w:link w:val="16"/>
    <w:qFormat/>
    <w:uiPriority w:val="99"/>
    <w:rPr>
      <w:rFonts w:ascii="Calibri" w:hAnsi="Calibri" w:eastAsia="宋体"/>
      <w:sz w:val="22"/>
      <w:szCs w:val="22"/>
    </w:rPr>
  </w:style>
  <w:style w:type="character" w:customStyle="1" w:styleId="25">
    <w:name w:val="Heading 1 Char"/>
    <w:link w:val="2"/>
    <w:qFormat/>
    <w:uiPriority w:val="0"/>
    <w:rPr>
      <w:b/>
      <w:snapToGrid w:val="0"/>
      <w:sz w:val="22"/>
      <w:lang w:val="en-US" w:eastAsia="en-US" w:bidi="ar-SA"/>
    </w:rPr>
  </w:style>
  <w:style w:type="character" w:customStyle="1" w:styleId="26">
    <w:name w:val="Heading 2 Char"/>
    <w:link w:val="3"/>
    <w:uiPriority w:val="0"/>
    <w:rPr>
      <w:b/>
      <w:sz w:val="22"/>
      <w:lang w:val="en-US" w:eastAsia="en-US" w:bidi="ar-SA"/>
    </w:rPr>
  </w:style>
  <w:style w:type="character" w:customStyle="1" w:styleId="27">
    <w:name w:val="Header Char"/>
    <w:link w:val="18"/>
    <w:uiPriority w:val="0"/>
    <w:rPr>
      <w:lang w:val="en-US" w:eastAsia="en-US" w:bidi="ar-SA"/>
    </w:rPr>
  </w:style>
  <w:style w:type="character" w:customStyle="1" w:styleId="28">
    <w:name w:val="Footer Char"/>
    <w:link w:val="17"/>
    <w:uiPriority w:val="99"/>
    <w:rPr>
      <w:lang w:val="en-US" w:eastAsia="en-US" w:bidi="ar-SA"/>
    </w:rPr>
  </w:style>
  <w:style w:type="character" w:customStyle="1" w:styleId="29">
    <w:name w:val="Heading 8 Char"/>
    <w:link w:val="9"/>
    <w:qFormat/>
    <w:uiPriority w:val="0"/>
    <w:rPr>
      <w:rFonts w:ascii="Courier New" w:hAnsi="Courier New" w:eastAsia="宋體"/>
      <w:b/>
      <w:sz w:val="32"/>
      <w:lang w:val="en-US" w:eastAsia="zh-TW" w:bidi="ar-SA"/>
    </w:rPr>
  </w:style>
  <w:style w:type="paragraph" w:customStyle="1" w:styleId="3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311313-AADC-4CD1-BF78-6B87EBAB1B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mbts</Company>
  <Pages>1</Pages>
  <Words>1691</Words>
  <Characters>9642</Characters>
  <Lines>80</Lines>
  <Paragraphs>22</Paragraphs>
  <TotalTime>0</TotalTime>
  <ScaleCrop>false</ScaleCrop>
  <LinksUpToDate>false</LinksUpToDate>
  <CharactersWithSpaces>11311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2016-01-14T04:47:00Z</dcterms:created>
  <dc:creator>SunnyTan</dc:creator>
  <cp:lastModifiedBy>MBTS_Publication2015</cp:lastModifiedBy>
  <cp:lastPrinted>2016-10-17T07:25:00Z</cp:lastPrinted>
  <dcterms:modified xsi:type="dcterms:W3CDTF">2017-04-17T03:35:09Z</dcterms:modified>
  <dc:title>AR1002 (Instruction Page)</dc:title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